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3"/>
        <w:ind w:left="1673"/>
      </w:pPr>
      <w:r>
        <w:rPr>
          <w:color w:val="2D342F"/>
          <w:w w:val="105"/>
        </w:rPr>
        <w:t>MJNUTES OF THE MEETING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698" w:right="159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D342F"/>
          <w:sz w:val="24"/>
        </w:rPr>
        <w:t>Of THE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698" w:right="1624" w:firstLine="0"/>
        <w:jc w:val="center"/>
        <w:rPr>
          <w:rFonts w:ascii="Arial"/>
          <w:b/>
          <w:sz w:val="23"/>
        </w:rPr>
      </w:pPr>
      <w:r>
        <w:rPr>
          <w:rFonts w:ascii="Arial"/>
          <w:b/>
          <w:color w:val="2D342F"/>
          <w:w w:val="105"/>
          <w:sz w:val="22"/>
        </w:rPr>
        <w:t>AUSTRALIA </w:t>
      </w:r>
      <w:r>
        <w:rPr>
          <w:rFonts w:ascii="Arial"/>
          <w:b/>
          <w:color w:val="2D342F"/>
          <w:w w:val="105"/>
          <w:sz w:val="23"/>
        </w:rPr>
        <w:t>AND NEW ZEALAND ASSOCIATION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2"/>
      </w:pPr>
      <w:r>
        <w:rPr>
          <w:color w:val="2D342F"/>
          <w:w w:val="105"/>
        </w:rPr>
        <w:t>FOR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1"/>
        <w:ind w:left="1698" w:right="163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D342F"/>
          <w:w w:val="110"/>
          <w:sz w:val="22"/>
        </w:rPr>
        <w:t>CLINICAL PASTORAL EDUCATION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0"/>
        <w:ind w:left="1696" w:right="1649" w:firstLine="0"/>
        <w:jc w:val="center"/>
        <w:rPr>
          <w:rFonts w:ascii="Arial"/>
          <w:b/>
          <w:sz w:val="35"/>
        </w:rPr>
      </w:pPr>
      <w:r>
        <w:rPr>
          <w:rFonts w:ascii="Arial"/>
          <w:b/>
          <w:color w:val="2D342F"/>
          <w:sz w:val="35"/>
        </w:rPr>
        <w:t>Executive Committee</w:t>
      </w:r>
    </w:p>
    <w:p>
      <w:pPr>
        <w:spacing w:line="376" w:lineRule="auto" w:before="168"/>
        <w:ind w:left="1698" w:right="1649" w:firstLine="0"/>
        <w:jc w:val="center"/>
        <w:rPr>
          <w:i/>
          <w:sz w:val="24"/>
        </w:rPr>
      </w:pPr>
      <w:r>
        <w:rPr>
          <w:i/>
          <w:color w:val="2D342F"/>
          <w:w w:val="105"/>
          <w:sz w:val="24"/>
        </w:rPr>
        <w:t>HELD IN ST11fOMAS A/ORE JUNIOR COMMON ROO/lf </w:t>
      </w:r>
      <w:r>
        <w:rPr>
          <w:i/>
          <w:color w:val="2D342F"/>
          <w:w w:val="105"/>
          <w:sz w:val="24"/>
        </w:rPr>
        <w:t>ON</w:t>
      </w:r>
    </w:p>
    <w:p>
      <w:pPr>
        <w:spacing w:line="255" w:lineRule="exact" w:before="0"/>
        <w:ind w:left="1698" w:right="1612" w:firstLine="0"/>
        <w:jc w:val="center"/>
        <w:rPr>
          <w:rFonts w:ascii="Arial"/>
          <w:i/>
          <w:sz w:val="22"/>
        </w:rPr>
      </w:pPr>
      <w:r>
        <w:rPr>
          <w:rFonts w:ascii="Arial"/>
          <w:i/>
          <w:color w:val="2D342F"/>
          <w:w w:val="110"/>
          <w:sz w:val="22"/>
        </w:rPr>
        <w:t>muRSDAY </w:t>
      </w:r>
      <w:r>
        <w:rPr>
          <w:i/>
          <w:color w:val="2D342F"/>
          <w:w w:val="110"/>
          <w:sz w:val="24"/>
        </w:rPr>
        <w:t>JUNE 11</w:t>
      </w:r>
      <w:r>
        <w:rPr>
          <w:i/>
          <w:color w:val="595B52"/>
          <w:w w:val="110"/>
          <w:sz w:val="24"/>
        </w:rPr>
        <w:t>, </w:t>
      </w:r>
      <w:r>
        <w:rPr>
          <w:rFonts w:ascii="Arial"/>
          <w:i/>
          <w:color w:val="2D342F"/>
          <w:w w:val="110"/>
          <w:sz w:val="22"/>
        </w:rPr>
        <w:t>1993 ATJ.30PM</w:t>
      </w: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pStyle w:val="Heading3"/>
        <w:tabs>
          <w:tab w:pos="1622" w:val="left" w:leader="none"/>
        </w:tabs>
        <w:spacing w:before="91"/>
        <w:ind w:left="175"/>
      </w:pPr>
      <w:r>
        <w:rPr>
          <w:color w:val="2D342F"/>
          <w:w w:val="105"/>
          <w:u w:val="thick" w:color="111511"/>
        </w:rPr>
        <w:t>Attendance</w:t>
      </w:r>
      <w:r>
        <w:rPr>
          <w:color w:val="2D342F"/>
          <w:spacing w:val="-3"/>
          <w:w w:val="105"/>
          <w:u w:val="thick" w:color="111511"/>
        </w:rPr>
        <w:t> </w:t>
      </w:r>
      <w:r>
        <w:rPr>
          <w:color w:val="111511"/>
          <w:w w:val="105"/>
        </w:rPr>
        <w:t>:</w:t>
        <w:tab/>
      </w:r>
      <w:r>
        <w:rPr>
          <w:color w:val="2D342F"/>
          <w:w w:val="105"/>
        </w:rPr>
        <w:t>The Rev'ds </w:t>
      </w:r>
      <w:r>
        <w:rPr>
          <w:color w:val="2D342F"/>
          <w:spacing w:val="1"/>
          <w:w w:val="105"/>
        </w:rPr>
        <w:t>D</w:t>
      </w:r>
      <w:r>
        <w:rPr>
          <w:color w:val="111511"/>
          <w:spacing w:val="1"/>
          <w:w w:val="105"/>
        </w:rPr>
        <w:t>. </w:t>
      </w:r>
      <w:r>
        <w:rPr>
          <w:color w:val="2D342F"/>
          <w:w w:val="105"/>
        </w:rPr>
        <w:t>Buchanan, J. Peterkin, D. Stark, D. LeJean and K.</w:t>
      </w:r>
      <w:r>
        <w:rPr>
          <w:color w:val="2D342F"/>
          <w:spacing w:val="25"/>
          <w:w w:val="105"/>
        </w:rPr>
        <w:t> </w:t>
      </w:r>
      <w:r>
        <w:rPr>
          <w:color w:val="2D342F"/>
          <w:w w:val="105"/>
        </w:rPr>
        <w:t>Little.</w:t>
      </w:r>
    </w:p>
    <w:p>
      <w:pPr>
        <w:pStyle w:val="BodyText"/>
        <w:spacing w:before="6"/>
        <w:rPr>
          <w:sz w:val="18"/>
        </w:rPr>
      </w:pPr>
    </w:p>
    <w:p>
      <w:pPr>
        <w:spacing w:before="92"/>
        <w:ind w:left="163" w:right="0" w:firstLine="0"/>
        <w:jc w:val="left"/>
        <w:rPr>
          <w:sz w:val="22"/>
        </w:rPr>
      </w:pPr>
      <w:r>
        <w:rPr>
          <w:color w:val="2D342F"/>
          <w:w w:val="105"/>
          <w:sz w:val="22"/>
          <w:u w:val="thick" w:color="2D342F"/>
        </w:rPr>
        <w:t>Review Committee Report:</w:t>
      </w:r>
    </w:p>
    <w:p>
      <w:pPr>
        <w:pStyle w:val="BodyText"/>
        <w:spacing w:before="7"/>
        <w:rPr>
          <w:sz w:val="25"/>
        </w:rPr>
      </w:pPr>
    </w:p>
    <w:p>
      <w:pPr>
        <w:tabs>
          <w:tab w:pos="2924" w:val="left" w:leader="none"/>
        </w:tabs>
        <w:spacing w:line="273" w:lineRule="auto" w:before="0"/>
        <w:ind w:left="1629" w:right="295" w:hanging="12"/>
        <w:jc w:val="left"/>
        <w:rPr>
          <w:sz w:val="22"/>
        </w:rPr>
      </w:pPr>
      <w:r>
        <w:rPr>
          <w:color w:val="2D342F"/>
          <w:w w:val="105"/>
          <w:sz w:val="22"/>
        </w:rPr>
        <w:t>The </w:t>
      </w:r>
      <w:r>
        <w:rPr>
          <w:color w:val="2D342F"/>
          <w:spacing w:val="22"/>
          <w:w w:val="105"/>
          <w:sz w:val="22"/>
        </w:rPr>
        <w:t> </w:t>
      </w:r>
      <w:r>
        <w:rPr>
          <w:color w:val="2D342F"/>
          <w:w w:val="105"/>
          <w:sz w:val="22"/>
        </w:rPr>
        <w:t>report</w:t>
        <w:tab/>
        <w:t>on the Rev'd Da\-id Larsen's re-accreditation was received and unanimously</w:t>
      </w:r>
      <w:r>
        <w:rPr>
          <w:color w:val="2D342F"/>
          <w:spacing w:val="21"/>
          <w:w w:val="105"/>
          <w:sz w:val="22"/>
        </w:rPr>
        <w:t> </w:t>
      </w:r>
      <w:r>
        <w:rPr>
          <w:color w:val="2D342F"/>
          <w:w w:val="105"/>
          <w:sz w:val="22"/>
        </w:rPr>
        <w:t>endorsed.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1617" w:right="0" w:firstLine="0"/>
        <w:jc w:val="left"/>
        <w:rPr>
          <w:sz w:val="22"/>
        </w:rPr>
      </w:pPr>
      <w:r>
        <w:rPr>
          <w:color w:val="2D342F"/>
          <w:w w:val="105"/>
          <w:sz w:val="22"/>
        </w:rPr>
        <w:t>The Rev'd David Larsen then joined the meeting.</w:t>
      </w:r>
    </w:p>
    <w:p>
      <w:pPr>
        <w:pStyle w:val="BodyText"/>
        <w:spacing w:before="6"/>
        <w:rPr>
          <w:sz w:val="18"/>
        </w:rPr>
      </w:pPr>
    </w:p>
    <w:p>
      <w:pPr>
        <w:tabs>
          <w:tab w:pos="1612" w:val="left" w:leader="none"/>
        </w:tabs>
        <w:spacing w:line="264" w:lineRule="auto" w:before="96"/>
        <w:ind w:left="1616" w:right="295" w:hanging="1458"/>
        <w:jc w:val="left"/>
        <w:rPr>
          <w:sz w:val="22"/>
        </w:rPr>
      </w:pPr>
      <w:r>
        <w:rPr>
          <w:color w:val="2D342F"/>
          <w:w w:val="105"/>
          <w:sz w:val="22"/>
          <w:u w:val="thick" w:color="2D342F"/>
        </w:rPr>
        <w:t>Minutes:</w:t>
      </w:r>
      <w:r>
        <w:rPr>
          <w:color w:val="2D342F"/>
          <w:w w:val="105"/>
          <w:sz w:val="22"/>
        </w:rPr>
        <w:tab/>
        <w:t>TI1e minutes of the Executive Committee meeting on June 23, 1992 were read and</w:t>
      </w:r>
      <w:r>
        <w:rPr>
          <w:color w:val="2D342F"/>
          <w:spacing w:val="12"/>
          <w:w w:val="105"/>
          <w:sz w:val="22"/>
        </w:rPr>
        <w:t> </w:t>
      </w:r>
      <w:r>
        <w:rPr>
          <w:color w:val="2D342F"/>
          <w:w w:val="105"/>
          <w:sz w:val="22"/>
        </w:rPr>
        <w:t>confirmed.</w:t>
      </w:r>
    </w:p>
    <w:p>
      <w:pPr>
        <w:pStyle w:val="BodyText"/>
        <w:spacing w:before="4"/>
        <w:rPr>
          <w:sz w:val="16"/>
        </w:rPr>
      </w:pPr>
    </w:p>
    <w:p>
      <w:pPr>
        <w:spacing w:before="91"/>
        <w:ind w:left="160" w:right="0" w:firstLine="0"/>
        <w:jc w:val="left"/>
        <w:rPr>
          <w:sz w:val="22"/>
        </w:rPr>
      </w:pPr>
      <w:r>
        <w:rPr>
          <w:color w:val="2D342F"/>
          <w:w w:val="105"/>
          <w:sz w:val="22"/>
          <w:u w:val="thick" w:color="2D342F"/>
        </w:rPr>
        <w:t>General Business:</w:t>
      </w:r>
    </w:p>
    <w:p>
      <w:pPr>
        <w:pStyle w:val="BodyText"/>
        <w:spacing w:before="3"/>
        <w:rPr>
          <w:sz w:val="25"/>
        </w:rPr>
      </w:pPr>
    </w:p>
    <w:p>
      <w:pPr>
        <w:spacing w:line="268" w:lineRule="auto" w:before="0"/>
        <w:ind w:left="1604" w:right="114" w:firstLine="8"/>
        <w:jc w:val="both"/>
        <w:rPr>
          <w:sz w:val="22"/>
        </w:rPr>
      </w:pPr>
      <w:r>
        <w:rPr>
          <w:color w:val="2D342F"/>
          <w:w w:val="105"/>
          <w:sz w:val="22"/>
        </w:rPr>
        <w:t>The committee spent some tinle discussing the need for guidelines for Chairper</w:t>
      </w:r>
      <w:r>
        <w:rPr>
          <w:color w:val="111511"/>
          <w:w w:val="105"/>
          <w:sz w:val="22"/>
        </w:rPr>
        <w:t>­ </w:t>
      </w:r>
      <w:r>
        <w:rPr>
          <w:color w:val="2D342F"/>
          <w:w w:val="105"/>
          <w:sz w:val="22"/>
        </w:rPr>
        <w:t>sons who are reporting to the Executive Committee and  Member Organisations on Review Committees. Such guidelines were needed for the protection of the applicant and the process</w:t>
      </w:r>
      <w:r>
        <w:rPr>
          <w:color w:val="2D342F"/>
          <w:spacing w:val="-30"/>
          <w:w w:val="105"/>
          <w:sz w:val="22"/>
        </w:rPr>
        <w:t> </w:t>
      </w:r>
      <w:r>
        <w:rPr>
          <w:color w:val="595B52"/>
          <w:w w:val="105"/>
          <w:sz w:val="22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tabs>
          <w:tab w:pos="1603" w:val="left" w:leader="none"/>
        </w:tabs>
        <w:spacing w:before="91"/>
        <w:ind w:left="154" w:right="0" w:firstLine="0"/>
        <w:jc w:val="left"/>
        <w:rPr>
          <w:sz w:val="22"/>
        </w:rPr>
      </w:pPr>
      <w:r>
        <w:rPr>
          <w:color w:val="2D342F"/>
          <w:w w:val="105"/>
          <w:sz w:val="22"/>
          <w:u w:val="thick" w:color="2D342F"/>
        </w:rPr>
        <w:t>Closw-e:</w:t>
      </w:r>
      <w:r>
        <w:rPr>
          <w:color w:val="2D342F"/>
          <w:w w:val="105"/>
          <w:sz w:val="22"/>
        </w:rPr>
        <w:tab/>
        <w:t>The meeting cJosed at </w:t>
      </w:r>
      <w:r>
        <w:rPr>
          <w:color w:val="2D342F"/>
          <w:spacing w:val="3"/>
          <w:w w:val="105"/>
          <w:sz w:val="22"/>
        </w:rPr>
        <w:t>1.55</w:t>
      </w:r>
      <w:r>
        <w:rPr>
          <w:color w:val="2D342F"/>
          <w:spacing w:val="7"/>
          <w:w w:val="105"/>
          <w:sz w:val="22"/>
        </w:rPr>
        <w:t> </w:t>
      </w:r>
      <w:r>
        <w:rPr>
          <w:color w:val="2D342F"/>
          <w:w w:val="105"/>
          <w:sz w:val="22"/>
        </w:rPr>
        <w:t>pm.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805982</wp:posOffset>
            </wp:positionH>
            <wp:positionV relativeFrom="paragraph">
              <wp:posOffset>754439</wp:posOffset>
            </wp:positionV>
            <wp:extent cx="475715" cy="146304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1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1734082</wp:posOffset>
            </wp:positionH>
            <wp:positionV relativeFrom="paragraph">
              <wp:posOffset>205170</wp:posOffset>
            </wp:positionV>
            <wp:extent cx="3232429" cy="106070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429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96" w:right="0" w:firstLine="0"/>
        <w:jc w:val="left"/>
        <w:rPr>
          <w:sz w:val="22"/>
        </w:rPr>
      </w:pPr>
      <w:r>
        <w:rPr>
          <w:color w:val="2D342F"/>
          <w:w w:val="105"/>
          <w:sz w:val="22"/>
        </w:rPr>
        <w:t>Date</w:t>
      </w:r>
      <w:r>
        <w:rPr>
          <w:color w:val="444B46"/>
          <w:w w:val="105"/>
          <w:sz w:val="22"/>
        </w:rPr>
        <w:t>....</w:t>
      </w:r>
      <w:r>
        <w:rPr>
          <w:color w:val="111511"/>
          <w:w w:val="105"/>
          <w:sz w:val="22"/>
        </w:rPr>
        <w:t>.</w:t>
      </w:r>
      <w:r>
        <w:rPr>
          <w:color w:val="2D342F"/>
          <w:w w:val="105"/>
          <w:sz w:val="22"/>
        </w:rPr>
        <w:t>..</w:t>
      </w:r>
      <w:r>
        <w:rPr>
          <w:color w:val="111511"/>
          <w:w w:val="105"/>
          <w:sz w:val="22"/>
        </w:rPr>
        <w:t>.</w:t>
      </w:r>
      <w:r>
        <w:rPr>
          <w:color w:val="2D342F"/>
          <w:w w:val="105"/>
          <w:sz w:val="22"/>
        </w:rPr>
        <w:t>.</w:t>
      </w:r>
      <w:r>
        <w:rPr>
          <w:color w:val="111511"/>
          <w:w w:val="105"/>
          <w:sz w:val="22"/>
        </w:rPr>
        <w:t>..</w:t>
      </w:r>
      <w:r>
        <w:rPr>
          <w:color w:val="2D342F"/>
          <w:w w:val="105"/>
          <w:sz w:val="22"/>
        </w:rPr>
        <w:t>...</w:t>
      </w:r>
      <w:r>
        <w:rPr>
          <w:color w:val="111511"/>
          <w:w w:val="105"/>
          <w:sz w:val="22"/>
        </w:rPr>
        <w:t>.</w:t>
      </w:r>
      <w:r>
        <w:rPr>
          <w:color w:val="444B46"/>
          <w:w w:val="105"/>
          <w:sz w:val="22"/>
        </w:rPr>
        <w:t>...</w:t>
      </w:r>
      <w:r>
        <w:rPr>
          <w:color w:val="111511"/>
          <w:w w:val="105"/>
          <w:sz w:val="22"/>
        </w:rPr>
        <w:t>..</w:t>
      </w:r>
      <w:r>
        <w:rPr>
          <w:color w:val="444B46"/>
          <w:w w:val="105"/>
          <w:sz w:val="22"/>
        </w:rPr>
        <w:t>.</w:t>
      </w:r>
      <w:r>
        <w:rPr>
          <w:color w:val="111511"/>
          <w:w w:val="105"/>
          <w:sz w:val="22"/>
        </w:rPr>
        <w:t>.</w:t>
      </w:r>
      <w:r>
        <w:rPr>
          <w:color w:val="2D342F"/>
          <w:w w:val="105"/>
          <w:sz w:val="22"/>
        </w:rPr>
        <w:t>...</w:t>
      </w:r>
      <w:r>
        <w:rPr>
          <w:color w:val="111511"/>
          <w:w w:val="105"/>
          <w:sz w:val="22"/>
        </w:rPr>
        <w:t>.</w:t>
      </w:r>
      <w:r>
        <w:rPr>
          <w:color w:val="2D342F"/>
          <w:w w:val="105"/>
          <w:sz w:val="22"/>
        </w:rPr>
        <w:t>.</w:t>
      </w:r>
      <w:r>
        <w:rPr>
          <w:color w:val="111511"/>
          <w:w w:val="105"/>
          <w:sz w:val="22"/>
        </w:rPr>
        <w:t>..</w:t>
      </w:r>
      <w:r>
        <w:rPr>
          <w:color w:val="2D342F"/>
          <w:w w:val="105"/>
          <w:sz w:val="22"/>
        </w:rPr>
        <w:t>...</w:t>
      </w:r>
      <w:r>
        <w:rPr>
          <w:color w:val="111511"/>
          <w:w w:val="105"/>
          <w:sz w:val="22"/>
        </w:rPr>
        <w:t>.</w:t>
      </w:r>
      <w:r>
        <w:rPr>
          <w:color w:val="2D342F"/>
          <w:w w:val="105"/>
          <w:sz w:val="22"/>
        </w:rPr>
        <w:t>.. </w:t>
      </w:r>
      <w:r>
        <w:rPr>
          <w:color w:val="111511"/>
          <w:w w:val="105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1800" w:h="16730"/>
          <w:pgMar w:top="1380" w:bottom="280" w:left="1140" w:right="1280"/>
        </w:sectPr>
      </w:pPr>
    </w:p>
    <w:p>
      <w:pPr>
        <w:spacing w:before="76"/>
        <w:ind w:left="1127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1D211F"/>
          <w:sz w:val="29"/>
        </w:rPr>
        <w:t>Minutes of the meeting of the Management Committee</w:t>
      </w:r>
    </w:p>
    <w:p>
      <w:pPr>
        <w:pStyle w:val="Heading1"/>
        <w:spacing w:before="252"/>
        <w:ind w:left="1596" w:right="1649"/>
        <w:jc w:val="center"/>
      </w:pPr>
      <w:r>
        <w:rPr>
          <w:color w:val="1D211F"/>
        </w:rPr>
        <w:t>of the</w:t>
      </w:r>
    </w:p>
    <w:p>
      <w:pPr>
        <w:spacing w:line="540" w:lineRule="atLeast" w:before="32"/>
        <w:ind w:left="1013" w:right="785" w:firstLine="1437"/>
        <w:jc w:val="left"/>
        <w:rPr>
          <w:rFonts w:ascii="Arial"/>
          <w:b/>
          <w:sz w:val="27"/>
        </w:rPr>
      </w:pPr>
      <w:r>
        <w:rPr>
          <w:rFonts w:ascii="Arial"/>
          <w:b/>
          <w:color w:val="1D211F"/>
          <w:sz w:val="27"/>
        </w:rPr>
        <w:t>AUSTRALIA AND </w:t>
      </w:r>
      <w:r>
        <w:rPr>
          <w:rFonts w:ascii="Arial"/>
          <w:b/>
          <w:color w:val="2D332F"/>
          <w:sz w:val="27"/>
        </w:rPr>
        <w:t>NEW </w:t>
      </w:r>
      <w:r>
        <w:rPr>
          <w:rFonts w:ascii="Arial"/>
          <w:b/>
          <w:color w:val="1D211F"/>
          <w:sz w:val="27"/>
        </w:rPr>
        <w:t>ZEALAND ASSOCIATION FOR CLINICAL PASTORAL EDUCATION.</w:t>
      </w:r>
    </w:p>
    <w:p>
      <w:pPr>
        <w:spacing w:before="151"/>
        <w:ind w:left="547" w:right="567" w:firstLine="0"/>
        <w:jc w:val="center"/>
        <w:rPr>
          <w:b/>
          <w:i/>
          <w:sz w:val="29"/>
        </w:rPr>
      </w:pPr>
      <w:r>
        <w:rPr>
          <w:b/>
          <w:i/>
          <w:color w:val="1D211F"/>
          <w:sz w:val="29"/>
        </w:rPr>
        <w:t>held in the </w:t>
      </w:r>
      <w:r>
        <w:rPr>
          <w:b/>
          <w:i/>
          <w:color w:val="2D332F"/>
          <w:sz w:val="29"/>
        </w:rPr>
        <w:t>Co11fere11ce </w:t>
      </w:r>
      <w:r>
        <w:rPr>
          <w:b/>
          <w:i/>
          <w:color w:val="1D211F"/>
          <w:sz w:val="29"/>
        </w:rPr>
        <w:t>Room, Franciscan Life Centre, Coorparoo,</w:t>
      </w:r>
    </w:p>
    <w:p>
      <w:pPr>
        <w:spacing w:before="137"/>
        <w:ind w:left="543" w:right="567" w:firstLine="0"/>
        <w:jc w:val="center"/>
        <w:rPr>
          <w:b/>
          <w:i/>
          <w:sz w:val="29"/>
        </w:rPr>
      </w:pPr>
      <w:r>
        <w:rPr>
          <w:rFonts w:ascii="Arial"/>
          <w:b/>
          <w:i/>
          <w:color w:val="1D211F"/>
          <w:sz w:val="25"/>
        </w:rPr>
        <w:t>Quee11s/a11d 011 </w:t>
      </w:r>
      <w:r>
        <w:rPr>
          <w:b/>
          <w:i/>
          <w:color w:val="1D211F"/>
          <w:sz w:val="29"/>
        </w:rPr>
        <w:t>Saturday </w:t>
      </w:r>
      <w:r>
        <w:rPr>
          <w:rFonts w:ascii="Arial"/>
          <w:b/>
          <w:i/>
          <w:color w:val="1D211F"/>
          <w:sz w:val="25"/>
        </w:rPr>
        <w:t>.lune </w:t>
      </w:r>
      <w:r>
        <w:rPr>
          <w:b/>
          <w:i/>
          <w:color w:val="1D211F"/>
          <w:sz w:val="29"/>
        </w:rPr>
        <w:t>18, 1994 at 2.30pm.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19"/>
        </w:rPr>
      </w:pPr>
    </w:p>
    <w:p>
      <w:pPr>
        <w:spacing w:after="0"/>
        <w:rPr>
          <w:sz w:val="19"/>
        </w:rPr>
        <w:sectPr>
          <w:pgSz w:w="11800" w:h="16730"/>
          <w:pgMar w:top="1340" w:bottom="280" w:left="1140" w:right="1280"/>
        </w:sectPr>
      </w:pPr>
    </w:p>
    <w:p>
      <w:pPr>
        <w:spacing w:before="120"/>
        <w:ind w:left="156" w:right="0" w:firstLine="0"/>
        <w:jc w:val="left"/>
        <w:rPr>
          <w:sz w:val="18"/>
        </w:rPr>
      </w:pPr>
      <w:r>
        <w:rPr>
          <w:color w:val="1D211F"/>
          <w:sz w:val="18"/>
          <w:u w:val="thick" w:color="575B57"/>
        </w:rPr>
        <w:t>Altcnda ncc </w:t>
      </w:r>
      <w:r>
        <w:rPr>
          <w:color w:val="575B57"/>
          <w:sz w:val="18"/>
        </w:rPr>
        <w:t>: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151" w:right="0" w:firstLine="0"/>
        <w:jc w:val="left"/>
        <w:rPr>
          <w:sz w:val="18"/>
        </w:rPr>
      </w:pPr>
      <w:r>
        <w:rPr>
          <w:color w:val="2D332F"/>
          <w:w w:val="110"/>
          <w:sz w:val="18"/>
          <w:u w:val="thick" w:color="2D332F"/>
        </w:rPr>
        <w:t>Apologies:</w:t>
      </w:r>
    </w:p>
    <w:p>
      <w:pPr>
        <w:spacing w:line="266" w:lineRule="auto" w:before="92"/>
        <w:ind w:left="160" w:right="127" w:hanging="9"/>
        <w:jc w:val="left"/>
        <w:rPr>
          <w:sz w:val="18"/>
        </w:rPr>
      </w:pPr>
      <w:r>
        <w:rPr/>
        <w:br w:type="column"/>
      </w:r>
      <w:r>
        <w:rPr>
          <w:rFonts w:ascii="Arial"/>
          <w:color w:val="1D211F"/>
          <w:sz w:val="19"/>
        </w:rPr>
        <w:t>D</w:t>
      </w:r>
      <w:r>
        <w:rPr>
          <w:rFonts w:ascii="Arial"/>
          <w:color w:val="575B57"/>
          <w:sz w:val="19"/>
        </w:rPr>
        <w:t>. </w:t>
      </w:r>
      <w:r>
        <w:rPr>
          <w:color w:val="1D211F"/>
          <w:sz w:val="18"/>
        </w:rPr>
        <w:t>Buch:111an (Pres id</w:t>
      </w:r>
      <w:r>
        <w:rPr>
          <w:color w:val="424844"/>
          <w:sz w:val="18"/>
        </w:rPr>
        <w:t>e </w:t>
      </w:r>
      <w:r>
        <w:rPr>
          <w:color w:val="1D211F"/>
          <w:sz w:val="18"/>
        </w:rPr>
        <w:t>n t)</w:t>
      </w:r>
      <w:r>
        <w:rPr>
          <w:color w:val="424844"/>
          <w:sz w:val="18"/>
        </w:rPr>
        <w:t>. </w:t>
      </w:r>
      <w:r>
        <w:rPr>
          <w:color w:val="1D211F"/>
          <w:sz w:val="21"/>
        </w:rPr>
        <w:t>J </w:t>
      </w:r>
      <w:r>
        <w:rPr>
          <w:color w:val="1D211F"/>
          <w:sz w:val="18"/>
        </w:rPr>
        <w:t>P</w:t>
      </w:r>
      <w:r>
        <w:rPr>
          <w:color w:val="424844"/>
          <w:sz w:val="18"/>
        </w:rPr>
        <w:t>e </w:t>
      </w:r>
      <w:r>
        <w:rPr>
          <w:color w:val="1D211F"/>
          <w:sz w:val="18"/>
        </w:rPr>
        <w:t>terkin. </w:t>
      </w:r>
      <w:r>
        <w:rPr>
          <w:color w:val="1D211F"/>
          <w:sz w:val="21"/>
        </w:rPr>
        <w:t>J. </w:t>
      </w:r>
      <w:r>
        <w:rPr>
          <w:color w:val="1D211F"/>
          <w:sz w:val="18"/>
        </w:rPr>
        <w:t>O'Brien </w:t>
      </w:r>
      <w:r>
        <w:rPr>
          <w:color w:val="575B57"/>
          <w:sz w:val="18"/>
        </w:rPr>
        <w:t>. </w:t>
      </w:r>
      <w:r>
        <w:rPr>
          <w:rFonts w:ascii="Arial"/>
          <w:color w:val="2D332F"/>
          <w:sz w:val="19"/>
        </w:rPr>
        <w:t>C </w:t>
      </w:r>
      <w:r>
        <w:rPr>
          <w:color w:val="2D332F"/>
          <w:sz w:val="18"/>
        </w:rPr>
        <w:t>Francis, </w:t>
      </w:r>
      <w:r>
        <w:rPr>
          <w:rFonts w:ascii="Arial"/>
          <w:color w:val="1D211F"/>
          <w:sz w:val="19"/>
        </w:rPr>
        <w:t>A. </w:t>
      </w:r>
      <w:r>
        <w:rPr>
          <w:color w:val="1D211F"/>
          <w:sz w:val="18"/>
        </w:rPr>
        <w:t>Jel l</w:t>
      </w:r>
      <w:r>
        <w:rPr>
          <w:color w:val="575B57"/>
          <w:sz w:val="18"/>
        </w:rPr>
        <w:t>y. </w:t>
      </w:r>
      <w:r>
        <w:rPr>
          <w:rFonts w:ascii="Arial"/>
          <w:color w:val="1D211F"/>
          <w:sz w:val="19"/>
        </w:rPr>
        <w:t>R</w:t>
      </w:r>
      <w:r>
        <w:rPr>
          <w:rFonts w:ascii="Arial"/>
          <w:color w:val="777B74"/>
          <w:sz w:val="19"/>
        </w:rPr>
        <w:t>. </w:t>
      </w:r>
      <w:r>
        <w:rPr>
          <w:color w:val="2D332F"/>
          <w:sz w:val="18"/>
        </w:rPr>
        <w:t>Ale xande r</w:t>
      </w:r>
      <w:r>
        <w:rPr>
          <w:color w:val="575B57"/>
          <w:sz w:val="18"/>
        </w:rPr>
        <w:t>, </w:t>
      </w:r>
      <w:r>
        <w:rPr>
          <w:color w:val="1D211F"/>
          <w:sz w:val="18"/>
        </w:rPr>
        <w:t>D</w:t>
      </w:r>
      <w:r>
        <w:rPr>
          <w:color w:val="575B57"/>
          <w:sz w:val="18"/>
        </w:rPr>
        <w:t>.</w:t>
      </w:r>
      <w:r>
        <w:rPr>
          <w:color w:val="2D332F"/>
          <w:sz w:val="18"/>
        </w:rPr>
        <w:t> Olafsen</w:t>
      </w:r>
      <w:r>
        <w:rPr>
          <w:color w:val="575B57"/>
          <w:sz w:val="18"/>
        </w:rPr>
        <w:t>. </w:t>
      </w:r>
      <w:r>
        <w:rPr>
          <w:color w:val="1D211F"/>
          <w:sz w:val="18"/>
        </w:rPr>
        <w:t>B</w:t>
      </w:r>
      <w:r>
        <w:rPr>
          <w:color w:val="575B57"/>
          <w:sz w:val="18"/>
        </w:rPr>
        <w:t>. </w:t>
      </w:r>
      <w:r>
        <w:rPr>
          <w:color w:val="2D332F"/>
          <w:sz w:val="18"/>
        </w:rPr>
        <w:t>Glassy </w:t>
      </w:r>
      <w:r>
        <w:rPr>
          <w:color w:val="777B74"/>
          <w:sz w:val="18"/>
        </w:rPr>
        <w:t>, </w:t>
      </w:r>
      <w:r>
        <w:rPr>
          <w:color w:val="1D211F"/>
          <w:sz w:val="18"/>
        </w:rPr>
        <w:t>D</w:t>
      </w:r>
      <w:r>
        <w:rPr>
          <w:color w:val="424844"/>
          <w:sz w:val="18"/>
        </w:rPr>
        <w:t>. </w:t>
      </w:r>
      <w:r>
        <w:rPr>
          <w:color w:val="1D211F"/>
          <w:sz w:val="18"/>
        </w:rPr>
        <w:t>Lelca n</w:t>
      </w:r>
      <w:r>
        <w:rPr>
          <w:color w:val="424844"/>
          <w:sz w:val="18"/>
        </w:rPr>
        <w:t>. </w:t>
      </w:r>
      <w:r>
        <w:rPr>
          <w:color w:val="2D332F"/>
          <w:sz w:val="18"/>
        </w:rPr>
        <w:t>M</w:t>
      </w:r>
      <w:r>
        <w:rPr>
          <w:color w:val="575B57"/>
          <w:sz w:val="18"/>
        </w:rPr>
        <w:t>. </w:t>
      </w:r>
      <w:r>
        <w:rPr>
          <w:color w:val="2D332F"/>
          <w:sz w:val="18"/>
        </w:rPr>
        <w:t>Lee</w:t>
      </w:r>
      <w:r>
        <w:rPr>
          <w:color w:val="575B57"/>
          <w:sz w:val="18"/>
        </w:rPr>
        <w:t>. </w:t>
      </w:r>
      <w:r>
        <w:rPr>
          <w:color w:val="1D211F"/>
          <w:sz w:val="18"/>
        </w:rPr>
        <w:t>D</w:t>
      </w:r>
      <w:r>
        <w:rPr>
          <w:color w:val="424844"/>
          <w:sz w:val="18"/>
        </w:rPr>
        <w:t>. </w:t>
      </w:r>
      <w:r>
        <w:rPr>
          <w:color w:val="1D211F"/>
          <w:sz w:val="18"/>
        </w:rPr>
        <w:t>Larsen. J. Reed </w:t>
      </w:r>
      <w:r>
        <w:rPr>
          <w:color w:val="424844"/>
          <w:sz w:val="18"/>
        </w:rPr>
        <w:t>y. </w:t>
      </w:r>
      <w:r>
        <w:rPr>
          <w:color w:val="2D332F"/>
          <w:sz w:val="18"/>
        </w:rPr>
        <w:t>M</w:t>
      </w:r>
      <w:r>
        <w:rPr>
          <w:color w:val="575B57"/>
          <w:sz w:val="18"/>
        </w:rPr>
        <w:t>. </w:t>
      </w:r>
      <w:r>
        <w:rPr>
          <w:color w:val="2D332F"/>
          <w:sz w:val="18"/>
        </w:rPr>
        <w:t>Coleman and </w:t>
      </w:r>
      <w:r>
        <w:rPr>
          <w:color w:val="424844"/>
          <w:sz w:val="18"/>
        </w:rPr>
        <w:t>K. </w:t>
      </w:r>
      <w:r>
        <w:rPr>
          <w:color w:val="2D332F"/>
          <w:sz w:val="18"/>
        </w:rPr>
        <w:t>Little.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1" w:after="0"/>
        <w:ind w:left="418" w:right="0" w:hanging="255"/>
        <w:jc w:val="left"/>
        <w:rPr>
          <w:color w:val="1D211F"/>
          <w:sz w:val="18"/>
        </w:rPr>
      </w:pPr>
      <w:r>
        <w:rPr>
          <w:color w:val="2D332F"/>
          <w:w w:val="105"/>
          <w:sz w:val="18"/>
        </w:rPr>
        <w:t>Brooke. </w:t>
      </w:r>
      <w:r>
        <w:rPr>
          <w:color w:val="1D211F"/>
          <w:w w:val="105"/>
          <w:sz w:val="18"/>
        </w:rPr>
        <w:t>B</w:t>
      </w:r>
      <w:r>
        <w:rPr>
          <w:color w:val="575B57"/>
          <w:w w:val="105"/>
          <w:sz w:val="18"/>
        </w:rPr>
        <w:t>. </w:t>
      </w:r>
      <w:r>
        <w:rPr>
          <w:color w:val="1D211F"/>
          <w:w w:val="105"/>
          <w:sz w:val="18"/>
        </w:rPr>
        <w:t>Kem pe</w:t>
      </w:r>
      <w:r>
        <w:rPr>
          <w:color w:val="575B57"/>
          <w:w w:val="105"/>
          <w:sz w:val="18"/>
        </w:rPr>
        <w:t>. </w:t>
      </w:r>
      <w:r>
        <w:rPr>
          <w:color w:val="1D211F"/>
          <w:w w:val="105"/>
          <w:sz w:val="18"/>
        </w:rPr>
        <w:t>D</w:t>
      </w:r>
      <w:r>
        <w:rPr>
          <w:color w:val="575B57"/>
          <w:w w:val="105"/>
          <w:sz w:val="18"/>
        </w:rPr>
        <w:t>. </w:t>
      </w:r>
      <w:r>
        <w:rPr>
          <w:color w:val="2D332F"/>
          <w:w w:val="105"/>
          <w:sz w:val="18"/>
        </w:rPr>
        <w:t>Stark and </w:t>
      </w:r>
      <w:r>
        <w:rPr>
          <w:color w:val="1D211F"/>
          <w:w w:val="105"/>
          <w:sz w:val="18"/>
        </w:rPr>
        <w:t>B</w:t>
      </w:r>
      <w:r>
        <w:rPr>
          <w:color w:val="424844"/>
          <w:w w:val="105"/>
          <w:sz w:val="18"/>
        </w:rPr>
        <w:t>. </w:t>
      </w:r>
      <w:r>
        <w:rPr>
          <w:color w:val="1D211F"/>
          <w:w w:val="105"/>
          <w:sz w:val="18"/>
        </w:rPr>
        <w:t>Ha</w:t>
      </w:r>
      <w:r>
        <w:rPr>
          <w:color w:val="1D211F"/>
          <w:spacing w:val="1"/>
          <w:w w:val="105"/>
          <w:sz w:val="18"/>
        </w:rPr>
        <w:t> </w:t>
      </w:r>
      <w:r>
        <w:rPr>
          <w:color w:val="1D211F"/>
          <w:w w:val="105"/>
          <w:sz w:val="18"/>
        </w:rPr>
        <w:t>le</w:t>
      </w:r>
      <w:r>
        <w:rPr>
          <w:color w:val="575B57"/>
          <w:w w:val="105"/>
          <w:sz w:val="18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161" w:right="0" w:firstLine="0"/>
        <w:jc w:val="left"/>
        <w:rPr>
          <w:sz w:val="18"/>
        </w:rPr>
      </w:pPr>
      <w:r>
        <w:rPr>
          <w:color w:val="1D211F"/>
          <w:sz w:val="21"/>
        </w:rPr>
        <w:t>It </w:t>
      </w:r>
      <w:r>
        <w:rPr>
          <w:color w:val="1D211F"/>
          <w:sz w:val="18"/>
        </w:rPr>
        <w:t>was resolYed </w:t>
      </w:r>
      <w:r>
        <w:rPr>
          <w:color w:val="424844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800" w:h="16730"/>
          <w:pgMar w:top="1380" w:bottom="280" w:left="1140" w:right="1280"/>
          <w:cols w:num="2" w:equalWidth="0">
            <w:col w:w="1161" w:space="566"/>
            <w:col w:w="765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tabs>
          <w:tab w:pos="1878" w:val="left" w:leader="none"/>
        </w:tabs>
        <w:spacing w:before="92"/>
        <w:ind w:left="357" w:right="0" w:firstLine="0"/>
        <w:jc w:val="left"/>
        <w:rPr>
          <w:sz w:val="18"/>
        </w:rPr>
      </w:pPr>
      <w:r>
        <w:rPr>
          <w:color w:val="2D332F"/>
          <w:w w:val="110"/>
          <w:sz w:val="19"/>
        </w:rPr>
        <w:t>M94</w:t>
      </w:r>
      <w:r>
        <w:rPr>
          <w:color w:val="575B57"/>
          <w:w w:val="110"/>
          <w:sz w:val="19"/>
        </w:rPr>
        <w:t>/</w:t>
      </w:r>
      <w:r>
        <w:rPr>
          <w:color w:val="575B57"/>
          <w:spacing w:val="-28"/>
          <w:w w:val="110"/>
          <w:sz w:val="19"/>
        </w:rPr>
        <w:t> </w:t>
      </w:r>
      <w:r>
        <w:rPr>
          <w:color w:val="1D211F"/>
          <w:w w:val="110"/>
          <w:sz w:val="19"/>
        </w:rPr>
        <w:t>I.</w:t>
        <w:tab/>
      </w:r>
      <w:r>
        <w:rPr>
          <w:color w:val="2D332F"/>
          <w:w w:val="110"/>
          <w:sz w:val="18"/>
        </w:rPr>
        <w:t>Tlwt </w:t>
      </w:r>
      <w:r>
        <w:rPr>
          <w:color w:val="1D211F"/>
          <w:w w:val="110"/>
          <w:sz w:val="18"/>
        </w:rPr>
        <w:t>these </w:t>
      </w:r>
      <w:r>
        <w:rPr>
          <w:color w:val="2D332F"/>
          <w:w w:val="110"/>
          <w:sz w:val="18"/>
        </w:rPr>
        <w:t>be </w:t>
      </w:r>
      <w:r>
        <w:rPr>
          <w:color w:val="1D211F"/>
          <w:w w:val="110"/>
          <w:sz w:val="18"/>
        </w:rPr>
        <w:t>the</w:t>
      </w:r>
      <w:r>
        <w:rPr>
          <w:color w:val="1D211F"/>
          <w:spacing w:val="-4"/>
          <w:w w:val="110"/>
          <w:sz w:val="18"/>
        </w:rPr>
        <w:t> </w:t>
      </w:r>
      <w:r>
        <w:rPr>
          <w:color w:val="2D332F"/>
          <w:w w:val="110"/>
          <w:sz w:val="18"/>
        </w:rPr>
        <w:t>apologies</w:t>
      </w:r>
    </w:p>
    <w:p>
      <w:pPr>
        <w:pStyle w:val="BodyText"/>
        <w:spacing w:before="9"/>
        <w:rPr>
          <w:sz w:val="14"/>
        </w:rPr>
      </w:pPr>
    </w:p>
    <w:p>
      <w:pPr>
        <w:spacing w:before="92"/>
        <w:ind w:left="143" w:right="0" w:firstLine="0"/>
        <w:jc w:val="left"/>
        <w:rPr>
          <w:sz w:val="18"/>
        </w:rPr>
      </w:pPr>
      <w:r>
        <w:rPr>
          <w:color w:val="2D332F"/>
          <w:w w:val="110"/>
          <w:sz w:val="18"/>
          <w:u w:val="thick" w:color="2D332F"/>
        </w:rPr>
        <w:t>The Rev'd </w:t>
      </w:r>
      <w:r>
        <w:rPr>
          <w:color w:val="1D211F"/>
          <w:w w:val="110"/>
          <w:sz w:val="18"/>
          <w:u w:val="thick" w:color="2D332F"/>
        </w:rPr>
        <w:t>Da,</w:t>
      </w:r>
      <w:r>
        <w:rPr>
          <w:color w:val="575B57"/>
          <w:w w:val="110"/>
          <w:sz w:val="18"/>
          <w:u w:val="thick" w:color="2D332F"/>
        </w:rPr>
        <w:t>·</w:t>
      </w:r>
      <w:r>
        <w:rPr>
          <w:color w:val="2D332F"/>
          <w:w w:val="110"/>
          <w:sz w:val="18"/>
          <w:u w:val="thick" w:color="2D332F"/>
        </w:rPr>
        <w:t>id Stark</w:t>
      </w:r>
      <w:r>
        <w:rPr>
          <w:color w:val="2D332F"/>
          <w:w w:val="110"/>
          <w:sz w:val="18"/>
        </w:rPr>
        <w:t>: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873" w:right="0" w:firstLine="0"/>
        <w:jc w:val="left"/>
        <w:rPr>
          <w:sz w:val="18"/>
        </w:rPr>
      </w:pPr>
      <w:r>
        <w:rPr>
          <w:color w:val="1D211F"/>
          <w:w w:val="110"/>
          <w:sz w:val="18"/>
        </w:rPr>
        <w:t>The </w:t>
      </w:r>
      <w:r>
        <w:rPr>
          <w:color w:val="2D332F"/>
          <w:w w:val="110"/>
          <w:sz w:val="18"/>
        </w:rPr>
        <w:t>President </w:t>
      </w:r>
      <w:r>
        <w:rPr>
          <w:color w:val="1D211F"/>
          <w:w w:val="110"/>
          <w:sz w:val="18"/>
        </w:rPr>
        <w:t>reminded the m</w:t>
      </w:r>
      <w:r>
        <w:rPr>
          <w:color w:val="424844"/>
          <w:w w:val="110"/>
          <w:sz w:val="18"/>
        </w:rPr>
        <w:t>em bers </w:t>
      </w:r>
      <w:r>
        <w:rPr>
          <w:color w:val="2D332F"/>
          <w:w w:val="110"/>
          <w:sz w:val="18"/>
        </w:rPr>
        <w:t>that </w:t>
      </w:r>
      <w:r>
        <w:rPr>
          <w:color w:val="1D211F"/>
          <w:w w:val="110"/>
          <w:sz w:val="18"/>
        </w:rPr>
        <w:t>David had this morning had a </w:t>
      </w:r>
      <w:r>
        <w:rPr>
          <w:color w:val="2D332F"/>
          <w:w w:val="110"/>
          <w:sz w:val="18"/>
        </w:rPr>
        <w:t>coronary</w:t>
      </w:r>
    </w:p>
    <w:p>
      <w:pPr>
        <w:spacing w:line="278" w:lineRule="auto" w:before="29"/>
        <w:ind w:left="1882" w:right="591" w:firstLine="2"/>
        <w:jc w:val="left"/>
        <w:rPr>
          <w:sz w:val="18"/>
        </w:rPr>
      </w:pPr>
      <w:r>
        <w:rPr>
          <w:color w:val="1D211F"/>
          <w:w w:val="105"/>
          <w:sz w:val="18"/>
        </w:rPr>
        <w:t>b</w:t>
      </w:r>
      <w:r>
        <w:rPr>
          <w:color w:val="424844"/>
          <w:w w:val="105"/>
          <w:sz w:val="18"/>
        </w:rPr>
        <w:t>y</w:t>
      </w:r>
      <w:r>
        <w:rPr>
          <w:color w:val="1D211F"/>
          <w:w w:val="105"/>
          <w:sz w:val="18"/>
        </w:rPr>
        <w:t>-pass </w:t>
      </w:r>
      <w:r>
        <w:rPr>
          <w:color w:val="1D211F"/>
          <w:spacing w:val="1"/>
          <w:w w:val="105"/>
          <w:sz w:val="18"/>
        </w:rPr>
        <w:t>oper</w:t>
      </w:r>
      <w:r>
        <w:rPr>
          <w:color w:val="424844"/>
          <w:spacing w:val="1"/>
          <w:w w:val="105"/>
          <w:sz w:val="18"/>
        </w:rPr>
        <w:t>a</w:t>
      </w:r>
      <w:r>
        <w:rPr>
          <w:color w:val="1D211F"/>
          <w:spacing w:val="1"/>
          <w:w w:val="105"/>
          <w:sz w:val="18"/>
        </w:rPr>
        <w:t>tion </w:t>
      </w:r>
      <w:r>
        <w:rPr>
          <w:color w:val="2D332F"/>
          <w:w w:val="105"/>
          <w:sz w:val="18"/>
        </w:rPr>
        <w:t>and asked </w:t>
      </w:r>
      <w:r>
        <w:rPr>
          <w:color w:val="1D211F"/>
          <w:w w:val="105"/>
          <w:sz w:val="18"/>
        </w:rPr>
        <w:t>Drew </w:t>
      </w:r>
      <w:r>
        <w:rPr>
          <w:color w:val="2D332F"/>
          <w:w w:val="105"/>
          <w:sz w:val="18"/>
        </w:rPr>
        <w:t>Lelcan </w:t>
      </w:r>
      <w:r>
        <w:rPr>
          <w:color w:val="1D211F"/>
          <w:w w:val="105"/>
          <w:sz w:val="18"/>
        </w:rPr>
        <w:t>to report the </w:t>
      </w:r>
      <w:r>
        <w:rPr>
          <w:color w:val="1D211F"/>
          <w:spacing w:val="1"/>
          <w:w w:val="105"/>
          <w:sz w:val="18"/>
        </w:rPr>
        <w:t>lat</w:t>
      </w:r>
      <w:r>
        <w:rPr>
          <w:color w:val="424844"/>
          <w:spacing w:val="1"/>
          <w:w w:val="105"/>
          <w:sz w:val="18"/>
        </w:rPr>
        <w:t>es </w:t>
      </w:r>
      <w:r>
        <w:rPr>
          <w:color w:val="1D211F"/>
          <w:w w:val="105"/>
          <w:sz w:val="18"/>
        </w:rPr>
        <w:t>t info rmation </w:t>
      </w:r>
      <w:r>
        <w:rPr>
          <w:color w:val="575B57"/>
          <w:w w:val="105"/>
          <w:sz w:val="18"/>
        </w:rPr>
        <w:t>. </w:t>
      </w:r>
      <w:r>
        <w:rPr>
          <w:color w:val="1D211F"/>
          <w:w w:val="105"/>
          <w:sz w:val="18"/>
        </w:rPr>
        <w:t>He reported that David had been </w:t>
      </w:r>
      <w:r>
        <w:rPr>
          <w:color w:val="2D332F"/>
          <w:w w:val="105"/>
          <w:sz w:val="18"/>
        </w:rPr>
        <w:t>given </w:t>
      </w:r>
      <w:r>
        <w:rPr>
          <w:color w:val="1D211F"/>
          <w:w w:val="105"/>
          <w:sz w:val="18"/>
        </w:rPr>
        <w:t>three b</w:t>
      </w:r>
      <w:r>
        <w:rPr>
          <w:color w:val="424844"/>
          <w:w w:val="105"/>
          <w:sz w:val="18"/>
        </w:rPr>
        <w:t>y</w:t>
      </w:r>
      <w:r>
        <w:rPr>
          <w:color w:val="1D211F"/>
          <w:w w:val="105"/>
          <w:sz w:val="18"/>
        </w:rPr>
        <w:t>-passes </w:t>
      </w:r>
      <w:r>
        <w:rPr>
          <w:color w:val="2D332F"/>
          <w:w w:val="105"/>
          <w:sz w:val="18"/>
        </w:rPr>
        <w:t>and </w:t>
      </w:r>
      <w:r>
        <w:rPr>
          <w:color w:val="1D211F"/>
          <w:w w:val="105"/>
          <w:sz w:val="18"/>
        </w:rPr>
        <w:t>that the operation had been</w:t>
      </w:r>
      <w:r>
        <w:rPr>
          <w:color w:val="1D211F"/>
          <w:spacing w:val="-21"/>
          <w:w w:val="105"/>
          <w:sz w:val="18"/>
        </w:rPr>
        <w:t> </w:t>
      </w:r>
      <w:r>
        <w:rPr>
          <w:color w:val="1D211F"/>
          <w:w w:val="105"/>
          <w:sz w:val="18"/>
        </w:rPr>
        <w:t>successful.</w:t>
      </w:r>
    </w:p>
    <w:p>
      <w:pPr>
        <w:pStyle w:val="BodyText"/>
        <w:spacing w:before="5"/>
        <w:rPr>
          <w:sz w:val="12"/>
        </w:rPr>
      </w:pPr>
    </w:p>
    <w:p>
      <w:pPr>
        <w:spacing w:before="93"/>
        <w:ind w:left="150" w:right="0" w:firstLine="0"/>
        <w:jc w:val="left"/>
        <w:rPr>
          <w:sz w:val="18"/>
        </w:rPr>
      </w:pPr>
      <w:r>
        <w:rPr>
          <w:color w:val="1D211F"/>
          <w:w w:val="110"/>
          <w:sz w:val="18"/>
          <w:u w:val="thick" w:color="2D332F"/>
        </w:rPr>
        <w:t>Ms Bev </w:t>
      </w:r>
      <w:r>
        <w:rPr>
          <w:color w:val="2D332F"/>
          <w:w w:val="110"/>
          <w:sz w:val="18"/>
          <w:u w:val="thick" w:color="2D332F"/>
        </w:rPr>
        <w:t>Collier</w:t>
      </w:r>
      <w:r>
        <w:rPr>
          <w:color w:val="2D332F"/>
          <w:w w:val="110"/>
          <w:sz w:val="18"/>
        </w:rPr>
        <w:t>:</w:t>
      </w:r>
    </w:p>
    <w:p>
      <w:pPr>
        <w:pStyle w:val="BodyText"/>
        <w:spacing w:before="1"/>
        <w:rPr>
          <w:sz w:val="15"/>
        </w:rPr>
      </w:pPr>
    </w:p>
    <w:p>
      <w:pPr>
        <w:spacing w:line="273" w:lineRule="auto" w:before="94"/>
        <w:ind w:left="1877" w:right="295" w:hanging="9"/>
        <w:jc w:val="left"/>
        <w:rPr>
          <w:sz w:val="18"/>
        </w:rPr>
      </w:pPr>
      <w:r>
        <w:rPr>
          <w:color w:val="2D332F"/>
          <w:w w:val="105"/>
          <w:sz w:val="18"/>
        </w:rPr>
        <w:t>The </w:t>
      </w:r>
      <w:r>
        <w:rPr>
          <w:color w:val="1D211F"/>
          <w:w w:val="105"/>
          <w:sz w:val="18"/>
        </w:rPr>
        <w:t>meeting ,ms informed that </w:t>
      </w:r>
      <w:r>
        <w:rPr>
          <w:color w:val="2D332F"/>
          <w:w w:val="105"/>
          <w:sz w:val="18"/>
        </w:rPr>
        <w:t>sh</w:t>
      </w:r>
      <w:r>
        <w:rPr>
          <w:color w:val="575B57"/>
          <w:w w:val="105"/>
          <w:sz w:val="18"/>
        </w:rPr>
        <w:t>e </w:t>
      </w:r>
      <w:r>
        <w:rPr>
          <w:color w:val="1D211F"/>
          <w:w w:val="105"/>
          <w:sz w:val="18"/>
        </w:rPr>
        <w:t>had </w:t>
      </w:r>
      <w:r>
        <w:rPr>
          <w:color w:val="1D211F"/>
          <w:spacing w:val="5"/>
          <w:w w:val="105"/>
          <w:sz w:val="18"/>
        </w:rPr>
        <w:t>di</w:t>
      </w:r>
      <w:r>
        <w:rPr>
          <w:color w:val="575B57"/>
          <w:spacing w:val="5"/>
          <w:w w:val="105"/>
          <w:sz w:val="18"/>
        </w:rPr>
        <w:t>e </w:t>
      </w:r>
      <w:r>
        <w:rPr>
          <w:color w:val="1D211F"/>
          <w:w w:val="105"/>
          <w:sz w:val="18"/>
        </w:rPr>
        <w:t>d  </w:t>
      </w:r>
      <w:r>
        <w:rPr>
          <w:rFonts w:ascii="Arial" w:hAnsi="Arial"/>
          <w:color w:val="2D332F"/>
          <w:w w:val="105"/>
          <w:sz w:val="18"/>
        </w:rPr>
        <w:t>on </w:t>
      </w:r>
      <w:r>
        <w:rPr>
          <w:color w:val="2D332F"/>
          <w:w w:val="105"/>
          <w:sz w:val="18"/>
        </w:rPr>
        <w:t>Wednesday  </w:t>
      </w:r>
      <w:r>
        <w:rPr>
          <w:color w:val="1D211F"/>
          <w:w w:val="105"/>
          <w:sz w:val="18"/>
        </w:rPr>
        <w:t>June  I </w:t>
      </w:r>
      <w:r>
        <w:rPr>
          <w:color w:val="2D332F"/>
          <w:w w:val="105"/>
          <w:sz w:val="18"/>
        </w:rPr>
        <w:t>5.  </w:t>
      </w:r>
      <w:r>
        <w:rPr>
          <w:color w:val="1D211F"/>
          <w:w w:val="105"/>
          <w:sz w:val="18"/>
        </w:rPr>
        <w:t>19 </w:t>
      </w:r>
      <w:r>
        <w:rPr>
          <w:color w:val="424844"/>
          <w:w w:val="105"/>
          <w:sz w:val="18"/>
        </w:rPr>
        <w:t>9</w:t>
      </w:r>
      <w:r>
        <w:rPr>
          <w:color w:val="1D211F"/>
          <w:w w:val="105"/>
          <w:sz w:val="18"/>
        </w:rPr>
        <w:t>4.</w:t>
      </w:r>
      <w:r>
        <w:rPr>
          <w:color w:val="1D211F"/>
          <w:spacing w:val="46"/>
          <w:w w:val="105"/>
          <w:sz w:val="18"/>
        </w:rPr>
        <w:t> </w:t>
      </w:r>
      <w:r>
        <w:rPr>
          <w:color w:val="2D332F"/>
          <w:w w:val="105"/>
          <w:sz w:val="18"/>
        </w:rPr>
        <w:t>Judy  Peter­ kin. </w:t>
      </w:r>
      <w:r>
        <w:rPr>
          <w:color w:val="1D211F"/>
          <w:w w:val="105"/>
          <w:sz w:val="18"/>
        </w:rPr>
        <w:t>Julie </w:t>
      </w:r>
      <w:r>
        <w:rPr>
          <w:color w:val="2D332F"/>
          <w:w w:val="105"/>
          <w:sz w:val="18"/>
        </w:rPr>
        <w:t>O'Brien Cecilia Francis and other </w:t>
      </w:r>
      <w:r>
        <w:rPr>
          <w:color w:val="1D211F"/>
          <w:w w:val="105"/>
          <w:sz w:val="18"/>
        </w:rPr>
        <w:t>members  </w:t>
      </w:r>
      <w:r>
        <w:rPr>
          <w:color w:val="2D332F"/>
          <w:w w:val="105"/>
          <w:sz w:val="18"/>
        </w:rPr>
        <w:t>spoke  </w:t>
      </w:r>
      <w:r>
        <w:rPr>
          <w:color w:val="1D211F"/>
          <w:w w:val="105"/>
          <w:sz w:val="18"/>
        </w:rPr>
        <w:t>warml </w:t>
      </w:r>
      <w:r>
        <w:rPr>
          <w:color w:val="424844"/>
          <w:w w:val="105"/>
          <w:sz w:val="18"/>
        </w:rPr>
        <w:t>y </w:t>
      </w:r>
      <w:r>
        <w:rPr>
          <w:color w:val="1D211F"/>
          <w:w w:val="105"/>
          <w:sz w:val="18"/>
        </w:rPr>
        <w:t>and  </w:t>
      </w:r>
      <w:r>
        <w:rPr>
          <w:color w:val="2D332F"/>
          <w:w w:val="105"/>
          <w:sz w:val="18"/>
        </w:rPr>
        <w:t>sensitively  </w:t>
      </w:r>
      <w:r>
        <w:rPr>
          <w:color w:val="1D211F"/>
          <w:w w:val="105"/>
          <w:sz w:val="18"/>
        </w:rPr>
        <w:t>about her life and </w:t>
      </w:r>
      <w:r>
        <w:rPr>
          <w:color w:val="2D332F"/>
          <w:w w:val="105"/>
          <w:sz w:val="18"/>
        </w:rPr>
        <w:t>contribution </w:t>
      </w:r>
      <w:r>
        <w:rPr>
          <w:color w:val="1D211F"/>
          <w:w w:val="105"/>
          <w:sz w:val="18"/>
        </w:rPr>
        <w:t>to ministry </w:t>
      </w:r>
      <w:r>
        <w:rPr>
          <w:color w:val="2D332F"/>
          <w:w w:val="105"/>
          <w:sz w:val="18"/>
        </w:rPr>
        <w:t>and </w:t>
      </w:r>
      <w:r>
        <w:rPr>
          <w:color w:val="1D211F"/>
          <w:w w:val="105"/>
          <w:sz w:val="18"/>
        </w:rPr>
        <w:t>those </w:t>
      </w:r>
      <w:r>
        <w:rPr>
          <w:color w:val="2D332F"/>
          <w:w w:val="105"/>
          <w:sz w:val="18"/>
        </w:rPr>
        <w:t>who </w:t>
      </w:r>
      <w:r>
        <w:rPr>
          <w:color w:val="1D211F"/>
          <w:w w:val="105"/>
          <w:sz w:val="18"/>
        </w:rPr>
        <w:t>kne,Y</w:t>
      </w:r>
      <w:r>
        <w:rPr>
          <w:color w:val="1D211F"/>
          <w:spacing w:val="-11"/>
          <w:w w:val="105"/>
          <w:sz w:val="18"/>
        </w:rPr>
        <w:t> </w:t>
      </w:r>
      <w:r>
        <w:rPr>
          <w:color w:val="1D211F"/>
          <w:w w:val="105"/>
          <w:sz w:val="18"/>
        </w:rPr>
        <w:t>her.</w:t>
      </w:r>
    </w:p>
    <w:p>
      <w:pPr>
        <w:pStyle w:val="BodyText"/>
        <w:rPr>
          <w:sz w:val="14"/>
        </w:rPr>
      </w:pPr>
    </w:p>
    <w:p>
      <w:pPr>
        <w:spacing w:before="93"/>
        <w:ind w:left="145" w:right="0" w:firstLine="0"/>
        <w:jc w:val="left"/>
        <w:rPr>
          <w:sz w:val="18"/>
        </w:rPr>
      </w:pPr>
      <w:r>
        <w:rPr>
          <w:color w:val="2D332F"/>
          <w:w w:val="110"/>
          <w:sz w:val="18"/>
          <w:u w:val="thick" w:color="2D332F"/>
        </w:rPr>
        <w:t>Membership Fees</w:t>
      </w:r>
      <w:r>
        <w:rPr>
          <w:color w:val="2D332F"/>
          <w:w w:val="110"/>
          <w:sz w:val="18"/>
        </w:rPr>
        <w:t>:</w:t>
      </w:r>
    </w:p>
    <w:p>
      <w:pPr>
        <w:pStyle w:val="BodyText"/>
        <w:spacing w:before="6"/>
        <w:rPr>
          <w:sz w:val="14"/>
        </w:rPr>
      </w:pPr>
    </w:p>
    <w:p>
      <w:pPr>
        <w:spacing w:before="92"/>
        <w:ind w:left="1873" w:right="0" w:firstLine="0"/>
        <w:jc w:val="left"/>
        <w:rPr>
          <w:sz w:val="18"/>
        </w:rPr>
      </w:pPr>
      <w:r>
        <w:rPr>
          <w:color w:val="1D211F"/>
          <w:w w:val="110"/>
          <w:sz w:val="20"/>
        </w:rPr>
        <w:t>The </w:t>
      </w:r>
      <w:r>
        <w:rPr>
          <w:color w:val="1D211F"/>
          <w:w w:val="110"/>
          <w:sz w:val="18"/>
        </w:rPr>
        <w:t>Treasurer reported that </w:t>
      </w:r>
      <w:r>
        <w:rPr>
          <w:color w:val="2D332F"/>
          <w:w w:val="110"/>
          <w:sz w:val="18"/>
        </w:rPr>
        <w:t>all </w:t>
      </w:r>
      <w:r>
        <w:rPr>
          <w:color w:val="1D211F"/>
          <w:w w:val="110"/>
          <w:sz w:val="18"/>
        </w:rPr>
        <w:t>membership fees had </w:t>
      </w:r>
      <w:r>
        <w:rPr>
          <w:color w:val="2D332F"/>
          <w:w w:val="110"/>
          <w:sz w:val="18"/>
        </w:rPr>
        <w:t>been </w:t>
      </w:r>
      <w:r>
        <w:rPr>
          <w:color w:val="1D211F"/>
          <w:w w:val="110"/>
          <w:sz w:val="18"/>
        </w:rPr>
        <w:t>paid for the current </w:t>
      </w:r>
      <w:r>
        <w:rPr>
          <w:color w:val="2D332F"/>
          <w:w w:val="110"/>
          <w:sz w:val="18"/>
        </w:rPr>
        <w:t>year.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800" w:h="16730"/>
          <w:pgMar w:top="1380" w:bottom="280" w:left="1140" w:right="1280"/>
        </w:sectPr>
      </w:pPr>
    </w:p>
    <w:p>
      <w:pPr>
        <w:spacing w:before="93"/>
        <w:ind w:left="145" w:right="0" w:firstLine="0"/>
        <w:jc w:val="left"/>
        <w:rPr>
          <w:sz w:val="18"/>
        </w:rPr>
      </w:pPr>
      <w:r>
        <w:rPr>
          <w:color w:val="1D211F"/>
          <w:sz w:val="18"/>
          <w:u w:val="thick" w:color="2D332F"/>
        </w:rPr>
        <w:t>Hours of </w:t>
      </w:r>
      <w:r>
        <w:rPr>
          <w:color w:val="2D332F"/>
          <w:sz w:val="18"/>
          <w:u w:val="thick" w:color="2D332F"/>
        </w:rPr>
        <w:t>Sessi011</w:t>
      </w:r>
      <w:r>
        <w:rPr>
          <w:color w:val="2D332F"/>
          <w:sz w:val="18"/>
        </w:rPr>
        <w:t>: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45" w:right="0" w:firstLine="0"/>
        <w:jc w:val="left"/>
        <w:rPr>
          <w:sz w:val="18"/>
        </w:rPr>
      </w:pPr>
      <w:r>
        <w:rPr>
          <w:rFonts w:ascii="Arial" w:hAnsi="Arial"/>
          <w:color w:val="1D211F"/>
          <w:sz w:val="18"/>
        </w:rPr>
        <w:t>H </w:t>
      </w:r>
      <w:r>
        <w:rPr>
          <w:color w:val="575B57"/>
          <w:sz w:val="21"/>
        </w:rPr>
        <w:t>·i, </w:t>
      </w:r>
      <w:r>
        <w:rPr>
          <w:color w:val="2D332F"/>
          <w:sz w:val="21"/>
        </w:rPr>
        <w:t>a</w:t>
      </w:r>
      <w:r>
        <w:rPr>
          <w:color w:val="575B57"/>
          <w:sz w:val="21"/>
        </w:rPr>
        <w:t>s </w:t>
      </w:r>
      <w:r>
        <w:rPr>
          <w:color w:val="2D332F"/>
          <w:sz w:val="18"/>
        </w:rPr>
        <w:t>reso l</w:t>
      </w:r>
      <w:r>
        <w:rPr>
          <w:color w:val="575B57"/>
          <w:sz w:val="18"/>
        </w:rPr>
        <w:t>v</w:t>
      </w:r>
      <w:r>
        <w:rPr>
          <w:color w:val="2D332F"/>
          <w:sz w:val="18"/>
        </w:rPr>
        <w:t>ed </w:t>
      </w:r>
      <w:r>
        <w:rPr>
          <w:color w:val="575B57"/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800" w:h="16730"/>
          <w:pgMar w:top="1380" w:bottom="280" w:left="1140" w:right="1280"/>
          <w:cols w:num="2" w:equalWidth="0">
            <w:col w:w="1592" w:space="132"/>
            <w:col w:w="765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tabs>
          <w:tab w:pos="1878" w:val="left" w:leader="none"/>
        </w:tabs>
        <w:spacing w:before="98"/>
        <w:ind w:left="366" w:right="0" w:firstLine="0"/>
        <w:jc w:val="left"/>
        <w:rPr>
          <w:sz w:val="18"/>
        </w:rPr>
      </w:pPr>
      <w:r>
        <w:rPr>
          <w:color w:val="2D332F"/>
          <w:w w:val="110"/>
          <w:sz w:val="18"/>
        </w:rPr>
        <w:t>M94/2.</w:t>
        <w:tab/>
      </w:r>
      <w:r>
        <w:rPr>
          <w:color w:val="1D211F"/>
          <w:w w:val="110"/>
          <w:sz w:val="18"/>
        </w:rPr>
        <w:t>That the meeting </w:t>
      </w:r>
      <w:r>
        <w:rPr>
          <w:color w:val="2D332F"/>
          <w:w w:val="110"/>
          <w:sz w:val="18"/>
        </w:rPr>
        <w:t>adjourn at </w:t>
      </w:r>
      <w:r>
        <w:rPr>
          <w:color w:val="2D332F"/>
          <w:spacing w:val="2"/>
          <w:w w:val="110"/>
          <w:sz w:val="18"/>
        </w:rPr>
        <w:t>3</w:t>
      </w:r>
      <w:r>
        <w:rPr>
          <w:color w:val="080A07"/>
          <w:spacing w:val="2"/>
          <w:w w:val="110"/>
          <w:sz w:val="18"/>
        </w:rPr>
        <w:t>.</w:t>
      </w:r>
      <w:r>
        <w:rPr>
          <w:color w:val="2D332F"/>
          <w:spacing w:val="2"/>
          <w:w w:val="110"/>
          <w:sz w:val="18"/>
        </w:rPr>
        <w:t>30</w:t>
      </w:r>
      <w:r>
        <w:rPr>
          <w:color w:val="2D332F"/>
          <w:spacing w:val="-28"/>
          <w:w w:val="110"/>
          <w:sz w:val="18"/>
        </w:rPr>
        <w:t> </w:t>
      </w:r>
      <w:r>
        <w:rPr>
          <w:color w:val="2D332F"/>
          <w:spacing w:val="2"/>
          <w:w w:val="110"/>
          <w:sz w:val="18"/>
        </w:rPr>
        <w:t>pm</w:t>
      </w:r>
      <w:r>
        <w:rPr>
          <w:color w:val="575B57"/>
          <w:spacing w:val="2"/>
          <w:w w:val="110"/>
          <w:sz w:val="18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spacing w:before="93"/>
        <w:ind w:left="153" w:right="0" w:firstLine="0"/>
        <w:jc w:val="left"/>
        <w:rPr>
          <w:sz w:val="18"/>
        </w:rPr>
      </w:pPr>
      <w:r>
        <w:rPr>
          <w:color w:val="1D211F"/>
          <w:w w:val="110"/>
          <w:sz w:val="18"/>
          <w:u w:val="thick" w:color="1D211F"/>
        </w:rPr>
        <w:t>Introductions </w:t>
      </w:r>
      <w:r>
        <w:rPr>
          <w:color w:val="2D332F"/>
          <w:w w:val="110"/>
          <w:sz w:val="18"/>
          <w:u w:val="thick" w:color="1D211F"/>
        </w:rPr>
        <w:t>and </w:t>
      </w:r>
      <w:r>
        <w:rPr>
          <w:color w:val="1D211F"/>
          <w:w w:val="110"/>
          <w:sz w:val="18"/>
          <w:u w:val="thick" w:color="1D211F"/>
        </w:rPr>
        <w:t>Reports</w:t>
      </w:r>
      <w:r>
        <w:rPr>
          <w:color w:val="1D211F"/>
          <w:w w:val="110"/>
          <w:sz w:val="18"/>
        </w:rPr>
        <w:t>:</w:t>
      </w:r>
    </w:p>
    <w:p>
      <w:pPr>
        <w:spacing w:before="29"/>
        <w:ind w:left="1873" w:right="0" w:firstLine="0"/>
        <w:jc w:val="left"/>
        <w:rPr>
          <w:sz w:val="18"/>
        </w:rPr>
      </w:pPr>
      <w:r>
        <w:rPr>
          <w:color w:val="2D332F"/>
          <w:w w:val="110"/>
          <w:sz w:val="18"/>
        </w:rPr>
        <w:t>The President ask each </w:t>
      </w:r>
      <w:r>
        <w:rPr>
          <w:color w:val="1D211F"/>
          <w:w w:val="110"/>
          <w:sz w:val="18"/>
        </w:rPr>
        <w:t>member to introduce them</w:t>
      </w:r>
      <w:r>
        <w:rPr>
          <w:color w:val="424844"/>
          <w:w w:val="110"/>
          <w:sz w:val="18"/>
        </w:rPr>
        <w:t>selve</w:t>
      </w:r>
      <w:r>
        <w:rPr>
          <w:color w:val="1D211F"/>
          <w:w w:val="110"/>
          <w:sz w:val="18"/>
        </w:rPr>
        <w:t>s </w:t>
      </w:r>
      <w:r>
        <w:rPr>
          <w:color w:val="2D332F"/>
          <w:w w:val="110"/>
          <w:sz w:val="18"/>
        </w:rPr>
        <w:t>and </w:t>
      </w:r>
      <w:r>
        <w:rPr>
          <w:color w:val="1D211F"/>
          <w:w w:val="110"/>
          <w:sz w:val="18"/>
        </w:rPr>
        <w:t>report on their </w:t>
      </w:r>
      <w:r>
        <w:rPr>
          <w:color w:val="2D332F"/>
          <w:w w:val="110"/>
          <w:sz w:val="18"/>
        </w:rPr>
        <w:t>journey.</w:t>
      </w:r>
    </w:p>
    <w:p>
      <w:pPr>
        <w:pStyle w:val="BodyText"/>
        <w:spacing w:before="1"/>
        <w:rPr>
          <w:sz w:val="16"/>
        </w:rPr>
      </w:pPr>
    </w:p>
    <w:p>
      <w:pPr>
        <w:tabs>
          <w:tab w:pos="1878" w:val="left" w:leader="none"/>
        </w:tabs>
        <w:spacing w:before="98"/>
        <w:ind w:left="151" w:right="0" w:firstLine="0"/>
        <w:jc w:val="left"/>
        <w:rPr>
          <w:sz w:val="18"/>
        </w:rPr>
      </w:pPr>
      <w:r>
        <w:rPr>
          <w:color w:val="1D211F"/>
          <w:w w:val="110"/>
          <w:sz w:val="18"/>
          <w:u w:val="thick" w:color="1D211F"/>
        </w:rPr>
        <w:t>Adjournment:</w:t>
      </w:r>
      <w:r>
        <w:rPr>
          <w:color w:val="1D211F"/>
          <w:w w:val="110"/>
          <w:sz w:val="18"/>
        </w:rPr>
        <w:tab/>
        <w:t>The meeting </w:t>
      </w:r>
      <w:r>
        <w:rPr>
          <w:color w:val="2D332F"/>
          <w:w w:val="110"/>
          <w:sz w:val="18"/>
        </w:rPr>
        <w:t>adjourned </w:t>
      </w:r>
      <w:r>
        <w:rPr>
          <w:color w:val="1D211F"/>
          <w:w w:val="110"/>
          <w:sz w:val="18"/>
        </w:rPr>
        <w:t>for a!lernoon</w:t>
      </w:r>
      <w:r>
        <w:rPr>
          <w:color w:val="1D211F"/>
          <w:spacing w:val="5"/>
          <w:w w:val="110"/>
          <w:sz w:val="18"/>
        </w:rPr>
        <w:t> </w:t>
      </w:r>
      <w:r>
        <w:rPr>
          <w:color w:val="2D332F"/>
          <w:w w:val="110"/>
          <w:sz w:val="18"/>
        </w:rPr>
        <w:t>tea.</w:t>
      </w:r>
    </w:p>
    <w:p>
      <w:pPr>
        <w:pStyle w:val="BodyText"/>
        <w:spacing w:before="2"/>
        <w:rPr>
          <w:sz w:val="16"/>
        </w:rPr>
      </w:pPr>
    </w:p>
    <w:p>
      <w:pPr>
        <w:spacing w:before="92"/>
        <w:ind w:left="145" w:right="0" w:firstLine="0"/>
        <w:jc w:val="left"/>
        <w:rPr>
          <w:sz w:val="18"/>
        </w:rPr>
      </w:pPr>
      <w:r>
        <w:rPr>
          <w:color w:val="1D211F"/>
          <w:w w:val="110"/>
          <w:sz w:val="18"/>
          <w:u w:val="thick" w:color="2D332F"/>
        </w:rPr>
        <w:t>Hours of </w:t>
      </w:r>
      <w:r>
        <w:rPr>
          <w:color w:val="2D332F"/>
          <w:w w:val="110"/>
          <w:sz w:val="18"/>
          <w:u w:val="thick" w:color="2D332F"/>
        </w:rPr>
        <w:t>Session</w:t>
      </w:r>
      <w:r>
        <w:rPr>
          <w:color w:val="2D332F"/>
          <w:w w:val="110"/>
          <w:sz w:val="18"/>
        </w:rPr>
        <w:t>:</w: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1872" w:right="0" w:firstLine="0"/>
        <w:jc w:val="left"/>
        <w:rPr>
          <w:sz w:val="19"/>
        </w:rPr>
      </w:pPr>
      <w:r>
        <w:rPr>
          <w:color w:val="1D211F"/>
          <w:w w:val="105"/>
          <w:sz w:val="18"/>
        </w:rPr>
        <w:t>On r</w:t>
      </w:r>
      <w:r>
        <w:rPr>
          <w:color w:val="424844"/>
          <w:w w:val="105"/>
          <w:sz w:val="18"/>
        </w:rPr>
        <w:t>e</w:t>
      </w:r>
      <w:r>
        <w:rPr>
          <w:color w:val="1D211F"/>
          <w:w w:val="105"/>
          <w:sz w:val="18"/>
        </w:rPr>
        <w:t>-convening the meeting det</w:t>
      </w:r>
      <w:r>
        <w:rPr>
          <w:color w:val="424844"/>
          <w:w w:val="105"/>
          <w:sz w:val="18"/>
        </w:rPr>
        <w:t>er </w:t>
      </w:r>
      <w:r>
        <w:rPr>
          <w:color w:val="1D211F"/>
          <w:w w:val="105"/>
          <w:sz w:val="18"/>
        </w:rPr>
        <w:t>mined to </w:t>
      </w:r>
      <w:r>
        <w:rPr>
          <w:color w:val="2D332F"/>
          <w:w w:val="105"/>
          <w:sz w:val="18"/>
        </w:rPr>
        <w:t>work </w:t>
      </w:r>
      <w:r>
        <w:rPr>
          <w:color w:val="1D211F"/>
          <w:w w:val="105"/>
          <w:sz w:val="18"/>
        </w:rPr>
        <w:t>until </w:t>
      </w:r>
      <w:r>
        <w:rPr>
          <w:color w:val="2D332F"/>
          <w:w w:val="105"/>
          <w:sz w:val="19"/>
        </w:rPr>
        <w:t>5.30pm </w:t>
      </w:r>
      <w:r>
        <w:rPr>
          <w:color w:val="575B57"/>
          <w:w w:val="105"/>
          <w:sz w:val="19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spacing w:before="92"/>
        <w:ind w:left="158" w:right="0" w:firstLine="0"/>
        <w:jc w:val="left"/>
        <w:rPr>
          <w:sz w:val="18"/>
        </w:rPr>
      </w:pPr>
      <w:r>
        <w:rPr>
          <w:color w:val="1D211F"/>
          <w:w w:val="110"/>
          <w:sz w:val="18"/>
          <w:u w:val="thick" w:color="2D332F"/>
        </w:rPr>
        <w:t>Items for the </w:t>
      </w:r>
      <w:r>
        <w:rPr>
          <w:color w:val="2D332F"/>
          <w:w w:val="110"/>
          <w:sz w:val="18"/>
          <w:u w:val="thick" w:color="2D332F"/>
        </w:rPr>
        <w:t>Agenda:</w:t>
      </w:r>
    </w:p>
    <w:p>
      <w:pPr>
        <w:pStyle w:val="BodyText"/>
        <w:spacing w:before="9"/>
        <w:rPr>
          <w:sz w:val="23"/>
        </w:rPr>
      </w:pPr>
    </w:p>
    <w:p>
      <w:pPr>
        <w:spacing w:line="283" w:lineRule="auto" w:before="0"/>
        <w:ind w:left="1882" w:right="295" w:hanging="9"/>
        <w:jc w:val="left"/>
        <w:rPr>
          <w:sz w:val="18"/>
        </w:rPr>
      </w:pPr>
      <w:r>
        <w:rPr>
          <w:color w:val="1D211F"/>
          <w:w w:val="110"/>
          <w:sz w:val="18"/>
        </w:rPr>
        <w:t>Th</w:t>
      </w:r>
      <w:r>
        <w:rPr>
          <w:color w:val="424844"/>
          <w:w w:val="110"/>
          <w:sz w:val="18"/>
        </w:rPr>
        <w:t>e </w:t>
      </w:r>
      <w:r>
        <w:rPr>
          <w:color w:val="1D211F"/>
          <w:w w:val="110"/>
          <w:sz w:val="18"/>
        </w:rPr>
        <w:t>President </w:t>
      </w:r>
      <w:r>
        <w:rPr>
          <w:color w:val="2D332F"/>
          <w:w w:val="110"/>
          <w:sz w:val="18"/>
        </w:rPr>
        <w:t>called </w:t>
      </w:r>
      <w:r>
        <w:rPr>
          <w:color w:val="1D211F"/>
          <w:w w:val="110"/>
          <w:sz w:val="18"/>
        </w:rPr>
        <w:t>for matters to </w:t>
      </w:r>
      <w:r>
        <w:rPr>
          <w:color w:val="2D332F"/>
          <w:w w:val="110"/>
          <w:sz w:val="18"/>
        </w:rPr>
        <w:t>be added </w:t>
      </w:r>
      <w:r>
        <w:rPr>
          <w:color w:val="1D211F"/>
          <w:w w:val="110"/>
          <w:sz w:val="18"/>
        </w:rPr>
        <w:t>to the agenda. The following items were </w:t>
      </w:r>
      <w:r>
        <w:rPr>
          <w:color w:val="2D332F"/>
          <w:w w:val="110"/>
          <w:sz w:val="18"/>
        </w:rPr>
        <w:t>added</w:t>
      </w:r>
      <w:r>
        <w:rPr>
          <w:color w:val="575B57"/>
          <w:w w:val="110"/>
          <w:sz w:val="18"/>
        </w:rPr>
        <w:t>:</w:t>
      </w:r>
    </w:p>
    <w:p>
      <w:pPr>
        <w:spacing w:after="0" w:line="283" w:lineRule="auto"/>
        <w:jc w:val="left"/>
        <w:rPr>
          <w:sz w:val="18"/>
        </w:rPr>
        <w:sectPr>
          <w:type w:val="continuous"/>
          <w:pgSz w:w="11800" w:h="16730"/>
          <w:pgMar w:top="1380" w:bottom="280" w:left="1140" w:right="1280"/>
        </w:sectPr>
      </w:pPr>
    </w:p>
    <w:p>
      <w:pPr>
        <w:pStyle w:val="ListParagraph"/>
        <w:numPr>
          <w:ilvl w:val="1"/>
          <w:numId w:val="1"/>
        </w:numPr>
        <w:tabs>
          <w:tab w:pos="2339" w:val="left" w:leader="none"/>
          <w:tab w:pos="2340" w:val="left" w:leader="none"/>
        </w:tabs>
        <w:spacing w:line="240" w:lineRule="auto" w:before="133" w:after="0"/>
        <w:ind w:left="2339" w:right="0" w:hanging="408"/>
        <w:jc w:val="left"/>
        <w:rPr>
          <w:sz w:val="20"/>
        </w:rPr>
      </w:pPr>
      <w:r>
        <w:rPr>
          <w:color w:val="2F3431"/>
          <w:sz w:val="20"/>
        </w:rPr>
        <w:t>The</w:t>
      </w:r>
      <w:r>
        <w:rPr>
          <w:color w:val="2F3431"/>
          <w:spacing w:val="12"/>
          <w:sz w:val="20"/>
        </w:rPr>
        <w:t> </w:t>
      </w:r>
      <w:r>
        <w:rPr>
          <w:color w:val="1C1F1C"/>
          <w:sz w:val="20"/>
        </w:rPr>
        <w:t>Logo.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7"/>
          <w:pgSz w:w="11800" w:h="16730"/>
          <w:pgMar w:footer="889" w:header="0" w:top="1580" w:bottom="1080" w:left="1140" w:right="128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2334" w:val="left" w:leader="none"/>
          <w:tab w:pos="2335" w:val="left" w:leader="none"/>
        </w:tabs>
        <w:spacing w:line="261" w:lineRule="auto" w:before="92" w:after="0"/>
        <w:ind w:left="1916" w:right="0" w:hanging="9"/>
        <w:jc w:val="left"/>
        <w:rPr>
          <w:rFonts w:ascii="Arial"/>
          <w:color w:val="2F3431"/>
          <w:sz w:val="19"/>
        </w:rPr>
      </w:pPr>
      <w:r>
        <w:rPr>
          <w:color w:val="2F3431"/>
          <w:sz w:val="20"/>
        </w:rPr>
        <w:t>The constitutional situ:ition </w:t>
      </w:r>
      <w:r>
        <w:rPr>
          <w:rFonts w:ascii="Arial"/>
          <w:color w:val="2F3431"/>
          <w:sz w:val="17"/>
        </w:rPr>
        <w:t>of ;rn </w:t>
      </w:r>
      <w:r>
        <w:rPr>
          <w:color w:val="2F3431"/>
          <w:sz w:val="20"/>
        </w:rPr>
        <w:t>Office </w:t>
      </w:r>
      <w:r>
        <w:rPr>
          <w:color w:val="1C1F1C"/>
          <w:sz w:val="20"/>
        </w:rPr>
        <w:t>,rho has not </w:t>
      </w:r>
      <w:r>
        <w:rPr>
          <w:color w:val="2F3431"/>
          <w:sz w:val="20"/>
        </w:rPr>
        <w:t>been</w:t>
      </w:r>
      <w:r>
        <w:rPr>
          <w:color w:val="1C1F1C"/>
          <w:sz w:val="20"/>
        </w:rPr>
        <w:t> representative lo the </w:t>
      </w:r>
      <w:r>
        <w:rPr>
          <w:color w:val="2F3431"/>
          <w:sz w:val="20"/>
        </w:rPr>
        <w:t>Management Con:mi</w:t>
      </w:r>
      <w:r>
        <w:rPr>
          <w:color w:val="2F3431"/>
          <w:spacing w:val="-31"/>
          <w:sz w:val="20"/>
        </w:rPr>
        <w:t> </w:t>
      </w:r>
      <w:r>
        <w:rPr>
          <w:color w:val="2F3431"/>
          <w:spacing w:val="-3"/>
          <w:sz w:val="20"/>
        </w:rPr>
        <w:t>llce</w:t>
      </w:r>
      <w:r>
        <w:rPr>
          <w:color w:val="4D544F"/>
          <w:spacing w:val="-3"/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334" w:val="left" w:leader="none"/>
          <w:tab w:pos="2335" w:val="left" w:leader="none"/>
        </w:tabs>
        <w:spacing w:line="240" w:lineRule="auto" w:before="0" w:after="0"/>
        <w:ind w:left="2334" w:right="0" w:hanging="428"/>
        <w:jc w:val="left"/>
        <w:rPr>
          <w:color w:val="2F3431"/>
          <w:sz w:val="19"/>
        </w:rPr>
      </w:pPr>
      <w:r>
        <w:rPr>
          <w:color w:val="2F3431"/>
          <w:sz w:val="20"/>
        </w:rPr>
        <w:t>The use ofyidco </w:t>
      </w:r>
      <w:r>
        <w:rPr>
          <w:color w:val="1C1F1C"/>
          <w:sz w:val="20"/>
        </w:rPr>
        <w:t>taping in the </w:t>
      </w:r>
      <w:r>
        <w:rPr>
          <w:color w:val="2F3431"/>
          <w:sz w:val="20"/>
        </w:rPr>
        <w:t>accreditation</w:t>
      </w:r>
      <w:r>
        <w:rPr>
          <w:color w:val="2F3431"/>
          <w:spacing w:val="-19"/>
          <w:sz w:val="20"/>
        </w:rPr>
        <w:t> </w:t>
      </w:r>
      <w:r>
        <w:rPr>
          <w:color w:val="2F3431"/>
          <w:spacing w:val="1"/>
          <w:sz w:val="20"/>
        </w:rPr>
        <w:t>process</w:t>
      </w:r>
      <w:r>
        <w:rPr>
          <w:color w:val="050703"/>
          <w:spacing w:val="1"/>
          <w:sz w:val="20"/>
        </w:rPr>
        <w:t>.</w:t>
      </w:r>
    </w:p>
    <w:p>
      <w:pPr>
        <w:pStyle w:val="BodyText"/>
        <w:spacing w:before="111"/>
        <w:ind w:left="1035"/>
      </w:pPr>
      <w:r>
        <w:rPr/>
        <w:br w:type="column"/>
      </w:r>
      <w:r>
        <w:rPr>
          <w:color w:val="1C1F1C"/>
        </w:rPr>
        <w:t>elected </w:t>
      </w:r>
      <w:r>
        <w:rPr>
          <w:color w:val="2F3431"/>
        </w:rPr>
        <w:t>as a</w:t>
      </w:r>
    </w:p>
    <w:p>
      <w:pPr>
        <w:spacing w:after="0"/>
        <w:sectPr>
          <w:type w:val="continuous"/>
          <w:pgSz w:w="11800" w:h="16730"/>
          <w:pgMar w:top="1380" w:bottom="280" w:left="1140" w:right="1280"/>
          <w:cols w:num="2" w:equalWidth="0">
            <w:col w:w="7047" w:space="40"/>
            <w:col w:w="2293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2"/>
        <w:ind w:left="169"/>
      </w:pPr>
      <w:r>
        <w:rPr>
          <w:color w:val="2F3431"/>
          <w:u w:val="thick" w:color="2F3431"/>
        </w:rPr>
        <w:t>Minutes:</w:t>
      </w:r>
    </w:p>
    <w:p>
      <w:pPr>
        <w:pStyle w:val="BodyText"/>
        <w:spacing w:before="4"/>
        <w:rPr>
          <w:sz w:val="21"/>
        </w:rPr>
      </w:pPr>
    </w:p>
    <w:p>
      <w:pPr>
        <w:tabs>
          <w:tab w:pos="1897" w:val="left" w:leader="none"/>
        </w:tabs>
        <w:spacing w:before="0"/>
        <w:ind w:left="487" w:right="0" w:firstLine="0"/>
        <w:jc w:val="left"/>
        <w:rPr>
          <w:sz w:val="20"/>
        </w:rPr>
      </w:pPr>
      <w:r>
        <w:rPr>
          <w:color w:val="2F3431"/>
          <w:sz w:val="18"/>
        </w:rPr>
        <w:t>M9-i/3 </w:t>
      </w:r>
      <w:r>
        <w:rPr>
          <w:color w:val="4D544F"/>
          <w:sz w:val="18"/>
        </w:rPr>
        <w:t>.</w:t>
        <w:tab/>
      </w:r>
      <w:r>
        <w:rPr>
          <w:color w:val="2F3431"/>
          <w:sz w:val="20"/>
        </w:rPr>
        <w:t>The </w:t>
      </w:r>
      <w:r>
        <w:rPr>
          <w:color w:val="1C1F1C"/>
          <w:sz w:val="20"/>
        </w:rPr>
        <w:t>minutes </w:t>
      </w:r>
      <w:r>
        <w:rPr>
          <w:color w:val="2F3431"/>
          <w:sz w:val="20"/>
        </w:rPr>
        <w:t>of </w:t>
      </w:r>
      <w:r>
        <w:rPr>
          <w:color w:val="1C1F1C"/>
          <w:sz w:val="20"/>
        </w:rPr>
        <w:t>th </w:t>
      </w:r>
      <w:r>
        <w:rPr>
          <w:color w:val="4D544F"/>
          <w:sz w:val="20"/>
        </w:rPr>
        <w:t>e </w:t>
      </w:r>
      <w:r>
        <w:rPr>
          <w:color w:val="1C1F1C"/>
          <w:sz w:val="18"/>
        </w:rPr>
        <w:t>1991 </w:t>
      </w:r>
      <w:r>
        <w:rPr>
          <w:color w:val="1C1F1C"/>
          <w:sz w:val="20"/>
        </w:rPr>
        <w:t>meeting </w:t>
      </w:r>
      <w:r>
        <w:rPr>
          <w:color w:val="2F3431"/>
          <w:sz w:val="20"/>
        </w:rPr>
        <w:t>were read :md</w:t>
      </w:r>
      <w:r>
        <w:rPr>
          <w:color w:val="2F3431"/>
          <w:spacing w:val="-33"/>
          <w:sz w:val="20"/>
        </w:rPr>
        <w:t> </w:t>
      </w:r>
      <w:r>
        <w:rPr>
          <w:color w:val="2F3431"/>
          <w:sz w:val="20"/>
        </w:rPr>
        <w:t>confirmed.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2"/>
        <w:ind w:left="169"/>
      </w:pPr>
      <w:r>
        <w:rPr>
          <w:color w:val="2F3431"/>
          <w:u w:val="thick" w:color="4D544F"/>
        </w:rPr>
        <w:t>Bu</w:t>
      </w:r>
      <w:r>
        <w:rPr>
          <w:color w:val="4D544F"/>
          <w:u w:val="thick" w:color="4D544F"/>
        </w:rPr>
        <w:t>s</w:t>
      </w:r>
      <w:r>
        <w:rPr>
          <w:color w:val="2F3431"/>
          <w:u w:val="thick" w:color="4D544F"/>
        </w:rPr>
        <w:t>in ess Arising </w:t>
      </w:r>
      <w:r>
        <w:rPr>
          <w:color w:val="4D544F"/>
        </w:rPr>
        <w:t>: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2693" w:val="left" w:leader="none"/>
          <w:tab w:pos="2694" w:val="left" w:leader="none"/>
        </w:tabs>
        <w:spacing w:line="240" w:lineRule="auto" w:before="92" w:after="0"/>
        <w:ind w:left="2693" w:right="0" w:hanging="694"/>
        <w:jc w:val="left"/>
        <w:rPr>
          <w:sz w:val="20"/>
        </w:rPr>
      </w:pPr>
      <w:r>
        <w:rPr>
          <w:color w:val="2F3431"/>
          <w:sz w:val="20"/>
        </w:rPr>
        <w:t>Publication.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2699" w:right="295" w:hanging="9"/>
      </w:pPr>
      <w:r>
        <w:rPr>
          <w:color w:val="2F3431"/>
        </w:rPr>
        <w:t>The maitcr of </w:t>
      </w:r>
      <w:r>
        <w:rPr>
          <w:color w:val="1C1F1C"/>
        </w:rPr>
        <w:t>the </w:t>
      </w:r>
      <w:r>
        <w:rPr>
          <w:color w:val="2F3431"/>
        </w:rPr>
        <w:t>publication of articles "as </w:t>
      </w:r>
      <w:r>
        <w:rPr>
          <w:color w:val="1C1F1C"/>
        </w:rPr>
        <w:t>discussed </w:t>
      </w:r>
      <w:r>
        <w:rPr>
          <w:color w:val="2F3431"/>
        </w:rPr>
        <w:t>and </w:t>
      </w:r>
      <w:r>
        <w:rPr>
          <w:color w:val="1C1F1C"/>
        </w:rPr>
        <w:t>it was </w:t>
      </w:r>
      <w:r>
        <w:rPr>
          <w:color w:val="2F3431"/>
        </w:rPr>
        <w:t>f</w:t>
      </w:r>
      <w:r>
        <w:rPr>
          <w:color w:val="4D544F"/>
        </w:rPr>
        <w:t>e</w:t>
      </w:r>
      <w:r>
        <w:rPr>
          <w:color w:val="1C1F1C"/>
        </w:rPr>
        <w:t>ll that the there" </w:t>
      </w:r>
      <w:r>
        <w:rPr>
          <w:color w:val="777E79"/>
        </w:rPr>
        <w:t>·</w:t>
      </w:r>
      <w:r>
        <w:rPr>
          <w:color w:val="1C1F1C"/>
        </w:rPr>
        <w:t>as </w:t>
      </w:r>
      <w:r>
        <w:rPr>
          <w:color w:val="2F3431"/>
        </w:rPr>
        <w:t>a </w:t>
      </w:r>
      <w:r>
        <w:rPr>
          <w:color w:val="1C1F1C"/>
        </w:rPr>
        <w:t>place where material </w:t>
      </w:r>
      <w:r>
        <w:rPr>
          <w:color w:val="2F3431"/>
        </w:rPr>
        <w:t>can be published and </w:t>
      </w:r>
      <w:r>
        <w:rPr>
          <w:color w:val="1C1F1C"/>
        </w:rPr>
        <w:t>those who </w:t>
      </w:r>
      <w:r>
        <w:rPr>
          <w:color w:val="2F3431"/>
        </w:rPr>
        <w:t>wish </w:t>
      </w:r>
      <w:r>
        <w:rPr>
          <w:color w:val="1C1F1C"/>
        </w:rPr>
        <w:t>to </w:t>
      </w:r>
      <w:r>
        <w:rPr>
          <w:color w:val="2F3431"/>
        </w:rPr>
        <w:t>aYail </w:t>
      </w:r>
      <w:r>
        <w:rPr>
          <w:color w:val="1C1F1C"/>
        </w:rPr>
        <w:t>thcmsches</w:t>
      </w:r>
    </w:p>
    <w:p>
      <w:pPr>
        <w:pStyle w:val="BodyText"/>
        <w:spacing w:before="8"/>
        <w:ind w:left="2694"/>
      </w:pPr>
      <w:r>
        <w:rPr>
          <w:color w:val="2F3431"/>
        </w:rPr>
        <w:t>of </w:t>
      </w:r>
      <w:r>
        <w:rPr>
          <w:color w:val="1C1F1C"/>
        </w:rPr>
        <w:t>the </w:t>
      </w:r>
      <w:r>
        <w:rPr>
          <w:color w:val="2F3431"/>
        </w:rPr>
        <w:t>opportunity can</w:t>
      </w:r>
      <w:r>
        <w:rPr>
          <w:color w:val="4D544F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tabs>
          <w:tab w:pos="2698" w:val="left" w:leader="none"/>
        </w:tabs>
        <w:spacing w:before="0"/>
        <w:ind w:left="1970" w:right="0" w:firstLine="0"/>
        <w:jc w:val="left"/>
        <w:rPr>
          <w:sz w:val="20"/>
        </w:rPr>
      </w:pPr>
      <w:r>
        <w:rPr>
          <w:rFonts w:ascii="Arial"/>
          <w:color w:val="2F3431"/>
          <w:sz w:val="19"/>
        </w:rPr>
        <w:t>2</w:t>
      </w:r>
      <w:r>
        <w:rPr>
          <w:rFonts w:ascii="Arial"/>
          <w:color w:val="4D544F"/>
          <w:sz w:val="19"/>
        </w:rPr>
        <w:t>.</w:t>
        <w:tab/>
      </w:r>
      <w:r>
        <w:rPr>
          <w:color w:val="2F3431"/>
          <w:sz w:val="20"/>
        </w:rPr>
        <w:t>Manual.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2691" w:right="295" w:firstLine="9"/>
      </w:pPr>
      <w:r>
        <w:rPr>
          <w:color w:val="1C1F1C"/>
        </w:rPr>
        <w:t>In discu</w:t>
      </w:r>
      <w:r>
        <w:rPr>
          <w:color w:val="4D544F"/>
        </w:rPr>
        <w:t>s</w:t>
      </w:r>
      <w:r>
        <w:rPr>
          <w:color w:val="2F3431"/>
        </w:rPr>
        <w:t>sin g </w:t>
      </w:r>
      <w:r>
        <w:rPr>
          <w:color w:val="1C1F1C"/>
        </w:rPr>
        <w:t>the </w:t>
      </w:r>
      <w:r>
        <w:rPr>
          <w:color w:val="2F3431"/>
        </w:rPr>
        <w:t>publication </w:t>
      </w:r>
      <w:r>
        <w:rPr>
          <w:color w:val="4D544F"/>
        </w:rPr>
        <w:t>o</w:t>
      </w:r>
      <w:r>
        <w:rPr>
          <w:color w:val="2F3431"/>
        </w:rPr>
        <w:t>f </w:t>
      </w:r>
      <w:r>
        <w:rPr>
          <w:color w:val="1C1F1C"/>
        </w:rPr>
        <w:t>the </w:t>
      </w:r>
      <w:r>
        <w:rPr>
          <w:color w:val="2F3431"/>
        </w:rPr>
        <w:t>Manual it </w:t>
      </w:r>
      <w:r>
        <w:rPr>
          <w:color w:val="1C1F1C"/>
        </w:rPr>
        <w:t>was thought that the </w:t>
      </w:r>
      <w:r>
        <w:rPr>
          <w:color w:val="2F3431"/>
        </w:rPr>
        <w:t>Manual </w:t>
      </w:r>
      <w:r>
        <w:rPr>
          <w:color w:val="1C1F1C"/>
        </w:rPr>
        <w:t>should h,l\'C th</w:t>
      </w:r>
      <w:r>
        <w:rPr>
          <w:color w:val="4D544F"/>
        </w:rPr>
        <w:t>e </w:t>
      </w:r>
      <w:r>
        <w:rPr>
          <w:color w:val="2F3431"/>
        </w:rPr>
        <w:t>Con tilut </w:t>
      </w:r>
      <w:r>
        <w:rPr>
          <w:color w:val="626764"/>
        </w:rPr>
        <w:t>i</w:t>
      </w:r>
      <w:r>
        <w:rPr>
          <w:color w:val="2F3431"/>
        </w:rPr>
        <w:t>o11 of !he </w:t>
      </w:r>
      <w:r>
        <w:rPr>
          <w:color w:val="777E79"/>
        </w:rPr>
        <w:t>.</w:t>
      </w:r>
      <w:r>
        <w:rPr>
          <w:color w:val="2F3431"/>
        </w:rPr>
        <w:t>Asso</w:t>
      </w:r>
      <w:r>
        <w:rPr>
          <w:color w:val="4D544F"/>
        </w:rPr>
        <w:t>c</w:t>
      </w:r>
      <w:r>
        <w:rPr>
          <w:color w:val="2F3431"/>
        </w:rPr>
        <w:t>iation i</w:t>
      </w:r>
      <w:r>
        <w:rPr>
          <w:color w:val="4D544F"/>
        </w:rPr>
        <w:t>!1</w:t>
      </w:r>
      <w:r>
        <w:rPr>
          <w:color w:val="2F3431"/>
        </w:rPr>
        <w:t>cluded.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694" w:right="591" w:hanging="9"/>
      </w:pPr>
      <w:r>
        <w:rPr>
          <w:color w:val="2F3431"/>
        </w:rPr>
        <w:t>This raised </w:t>
      </w:r>
      <w:r>
        <w:rPr>
          <w:color w:val="1C1F1C"/>
        </w:rPr>
        <w:t>the interim </w:t>
      </w:r>
      <w:r>
        <w:rPr>
          <w:color w:val="2F3431"/>
        </w:rPr>
        <w:t>status of </w:t>
      </w:r>
      <w:r>
        <w:rPr>
          <w:color w:val="1C1F1C"/>
        </w:rPr>
        <w:t>the </w:t>
      </w:r>
      <w:r>
        <w:rPr>
          <w:color w:val="2F3431"/>
        </w:rPr>
        <w:t>Constitution and "helher </w:t>
      </w:r>
      <w:r>
        <w:rPr>
          <w:color w:val="1C1F1C"/>
        </w:rPr>
        <w:t>there was now any need for the </w:t>
      </w:r>
      <w:r>
        <w:rPr>
          <w:color w:val="2F3431"/>
        </w:rPr>
        <w:t>Association </w:t>
      </w:r>
      <w:r>
        <w:rPr>
          <w:color w:val="1C1F1C"/>
        </w:rPr>
        <w:t>lo </w:t>
      </w:r>
      <w:r>
        <w:rPr>
          <w:color w:val="2F3431"/>
        </w:rPr>
        <w:t>be </w:t>
      </w:r>
      <w:r>
        <w:rPr>
          <w:color w:val="1C1F1C"/>
        </w:rPr>
        <w:t>incorporated.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980"/>
      </w:pPr>
      <w:r>
        <w:rPr>
          <w:color w:val="1C1F1C"/>
        </w:rPr>
        <w:t>It was </w:t>
      </w:r>
      <w:r>
        <w:rPr>
          <w:color w:val="2F3431"/>
        </w:rPr>
        <w:t>resolved: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800" w:h="16730"/>
          <w:pgMar w:top="1380" w:bottom="280" w:left="1140" w:right="1280"/>
        </w:sectPr>
      </w:pPr>
    </w:p>
    <w:p>
      <w:pPr>
        <w:spacing w:before="115"/>
        <w:ind w:left="365" w:right="0" w:firstLine="0"/>
        <w:jc w:val="left"/>
        <w:rPr>
          <w:rFonts w:ascii="Arial"/>
          <w:sz w:val="18"/>
        </w:rPr>
      </w:pPr>
      <w:r>
        <w:rPr>
          <w:rFonts w:ascii="Arial"/>
          <w:color w:val="2F3431"/>
          <w:w w:val="80"/>
          <w:sz w:val="18"/>
        </w:rPr>
        <w:t>M 9-l-</w:t>
      </w:r>
      <w:r>
        <w:rPr>
          <w:rFonts w:ascii="Arial"/>
          <w:color w:val="777E79"/>
          <w:w w:val="80"/>
          <w:sz w:val="18"/>
        </w:rPr>
        <w:t>/ </w:t>
      </w:r>
      <w:r>
        <w:rPr>
          <w:rFonts w:ascii="Arial"/>
          <w:color w:val="1C1F1C"/>
          <w:w w:val="80"/>
          <w:sz w:val="18"/>
        </w:rPr>
        <w:t>-l-</w:t>
      </w:r>
      <w:r>
        <w:rPr>
          <w:rFonts w:ascii="Arial"/>
          <w:color w:val="4D544F"/>
          <w:w w:val="80"/>
          <w:sz w:val="18"/>
        </w:rPr>
        <w:t>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2"/>
        </w:rPr>
      </w:pPr>
    </w:p>
    <w:p>
      <w:pPr>
        <w:pStyle w:val="BodyText"/>
        <w:ind w:left="371"/>
      </w:pPr>
      <w:r>
        <w:rPr>
          <w:color w:val="2F3431"/>
          <w:w w:val="95"/>
        </w:rPr>
        <w:t>M9-l</w:t>
      </w:r>
      <w:r>
        <w:rPr>
          <w:color w:val="626764"/>
          <w:w w:val="95"/>
        </w:rPr>
        <w:t>/</w:t>
      </w:r>
      <w:r>
        <w:rPr>
          <w:color w:val="2F3431"/>
          <w:w w:val="95"/>
        </w:rPr>
        <w:t>5.</w:t>
      </w:r>
    </w:p>
    <w:p>
      <w:pPr>
        <w:pStyle w:val="BodyText"/>
        <w:spacing w:line="261" w:lineRule="auto" w:before="92"/>
        <w:ind w:left="389" w:hanging="24"/>
      </w:pPr>
      <w:r>
        <w:rPr/>
        <w:br w:type="column"/>
      </w:r>
      <w:r>
        <w:rPr>
          <w:color w:val="2F3431"/>
        </w:rPr>
        <w:t>Tlwt </w:t>
      </w:r>
      <w:r>
        <w:rPr>
          <w:color w:val="1C1F1C"/>
        </w:rPr>
        <w:t>l</w:t>
      </w:r>
      <w:r>
        <w:rPr>
          <w:color w:val="4D544F"/>
        </w:rPr>
        <w:t>e</w:t>
      </w:r>
      <w:r>
        <w:rPr>
          <w:color w:val="2F3431"/>
        </w:rPr>
        <w:t>gal ndvic</w:t>
      </w:r>
      <w:r>
        <w:rPr>
          <w:color w:val="4D544F"/>
        </w:rPr>
        <w:t>e </w:t>
      </w:r>
      <w:r>
        <w:rPr>
          <w:color w:val="2F3431"/>
          <w:sz w:val="18"/>
        </w:rPr>
        <w:t>be </w:t>
      </w:r>
      <w:r>
        <w:rPr>
          <w:color w:val="2F3431"/>
        </w:rPr>
        <w:t>sought on </w:t>
      </w:r>
      <w:r>
        <w:rPr>
          <w:color w:val="1C1F1C"/>
        </w:rPr>
        <w:t>tk </w:t>
      </w:r>
      <w:r>
        <w:rPr>
          <w:color w:val="2F3431"/>
        </w:rPr>
        <w:t>status of </w:t>
      </w:r>
      <w:r>
        <w:rPr>
          <w:color w:val="1C1F1C"/>
        </w:rPr>
        <w:t>I.he interim </w:t>
      </w:r>
      <w:r>
        <w:rPr>
          <w:color w:val="2F3431"/>
        </w:rPr>
        <w:t>Constitution </w:t>
      </w:r>
      <w:r>
        <w:rPr>
          <w:color w:val="1C1F1C"/>
        </w:rPr>
        <w:t>and its relationship lo incor poration</w:t>
      </w:r>
      <w:r>
        <w:rPr>
          <w:color w:val="626764"/>
        </w:rPr>
        <w:t>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370"/>
      </w:pPr>
      <w:r>
        <w:rPr>
          <w:color w:val="2F3431"/>
        </w:rPr>
        <w:t>Thnt </w:t>
      </w:r>
      <w:r>
        <w:rPr>
          <w:color w:val="1C1F1C"/>
        </w:rPr>
        <w:t>the </w:t>
      </w:r>
      <w:r>
        <w:rPr>
          <w:color w:val="2F3431"/>
        </w:rPr>
        <w:t>Secretary be as</w:t>
      </w:r>
      <w:r>
        <w:rPr>
          <w:color w:val="4D544F"/>
        </w:rPr>
        <w:t>k</w:t>
      </w:r>
      <w:r>
        <w:rPr>
          <w:color w:val="2F3431"/>
        </w:rPr>
        <w:t>ed </w:t>
      </w:r>
      <w:r>
        <w:rPr>
          <w:color w:val="1C1F1C"/>
        </w:rPr>
        <w:t>to </w:t>
      </w:r>
      <w:r>
        <w:rPr>
          <w:color w:val="2F3431"/>
        </w:rPr>
        <w:t>im pl</w:t>
      </w:r>
      <w:r>
        <w:rPr>
          <w:color w:val="4D544F"/>
        </w:rPr>
        <w:t>e</w:t>
      </w:r>
      <w:r>
        <w:rPr>
          <w:color w:val="1C1F1C"/>
        </w:rPr>
        <w:t>ment this resolmion and </w:t>
      </w:r>
      <w:r>
        <w:rPr>
          <w:color w:val="2F3431"/>
        </w:rPr>
        <w:t>ad\'ise </w:t>
      </w:r>
      <w:r>
        <w:rPr>
          <w:color w:val="1C1F1C"/>
        </w:rPr>
        <w:t>the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38" w:after="0"/>
        <w:ind w:left="668" w:right="0" w:hanging="296"/>
        <w:jc w:val="left"/>
        <w:rPr>
          <w:rFonts w:ascii="Arial" w:hAnsi="Arial"/>
          <w:color w:val="2F3431"/>
          <w:sz w:val="15"/>
        </w:rPr>
      </w:pPr>
      <w:r>
        <w:rPr>
          <w:rFonts w:ascii="Arial" w:hAnsi="Arial"/>
          <w:color w:val="2F3431"/>
          <w:w w:val="115"/>
          <w:sz w:val="17"/>
        </w:rPr>
        <w:t>xuti</w:t>
      </w:r>
      <w:r>
        <w:rPr>
          <w:rFonts w:ascii="Arial" w:hAnsi="Arial"/>
          <w:color w:val="2F3431"/>
          <w:spacing w:val="-34"/>
          <w:w w:val="115"/>
          <w:sz w:val="17"/>
        </w:rPr>
        <w:t> </w:t>
      </w:r>
      <w:r>
        <w:rPr>
          <w:rFonts w:ascii="Arial" w:hAnsi="Arial"/>
          <w:color w:val="1C1F1C"/>
          <w:spacing w:val="-12"/>
          <w:w w:val="115"/>
          <w:sz w:val="17"/>
        </w:rPr>
        <w:t>\</w:t>
      </w:r>
      <w:r>
        <w:rPr>
          <w:rFonts w:ascii="Arial" w:hAnsi="Arial"/>
          <w:color w:val="626764"/>
          <w:spacing w:val="-12"/>
          <w:w w:val="115"/>
          <w:sz w:val="17"/>
        </w:rPr>
        <w:t>·</w:t>
      </w:r>
      <w:r>
        <w:rPr>
          <w:rFonts w:ascii="Arial" w:hAnsi="Arial"/>
          <w:color w:val="2F3431"/>
          <w:spacing w:val="-12"/>
          <w:w w:val="115"/>
          <w:sz w:val="17"/>
        </w:rPr>
        <w:t>e</w:t>
      </w:r>
      <w:r>
        <w:rPr>
          <w:rFonts w:ascii="Arial" w:hAnsi="Arial"/>
          <w:color w:val="626764"/>
          <w:spacing w:val="-12"/>
          <w:w w:val="115"/>
          <w:sz w:val="17"/>
        </w:rPr>
        <w:t>.</w:t>
      </w:r>
    </w:p>
    <w:p>
      <w:pPr>
        <w:spacing w:after="0" w:line="240" w:lineRule="auto"/>
        <w:jc w:val="left"/>
        <w:rPr>
          <w:rFonts w:ascii="Arial" w:hAnsi="Arial"/>
          <w:sz w:val="15"/>
        </w:rPr>
        <w:sectPr>
          <w:type w:val="continuous"/>
          <w:pgSz w:w="11800" w:h="16730"/>
          <w:pgMar w:top="1380" w:bottom="280" w:left="1140" w:right="1280"/>
          <w:cols w:num="2" w:equalWidth="0">
            <w:col w:w="999" w:space="1316"/>
            <w:col w:w="7065"/>
          </w:cols>
        </w:sectPr>
      </w:pPr>
    </w:p>
    <w:p>
      <w:pPr>
        <w:pStyle w:val="BodyText"/>
        <w:spacing w:before="9"/>
        <w:rPr>
          <w:rFonts w:ascii="Arial"/>
          <w:sz w:val="14"/>
        </w:rPr>
      </w:pPr>
    </w:p>
    <w:p>
      <w:pPr>
        <w:pStyle w:val="BodyText"/>
        <w:tabs>
          <w:tab w:pos="2685" w:val="left" w:leader="none"/>
        </w:tabs>
        <w:spacing w:line="254" w:lineRule="auto" w:before="97"/>
        <w:ind w:left="2695" w:right="295" w:hanging="2319"/>
      </w:pPr>
      <w:r>
        <w:rPr>
          <w:color w:val="2F3431"/>
        </w:rPr>
        <w:t>M9-l</w:t>
      </w:r>
      <w:r>
        <w:rPr>
          <w:color w:val="777E79"/>
        </w:rPr>
        <w:t>/</w:t>
      </w:r>
      <w:r>
        <w:rPr>
          <w:color w:val="2F3431"/>
        </w:rPr>
        <w:t>6</w:t>
      </w:r>
      <w:r>
        <w:rPr>
          <w:color w:val="4D544F"/>
        </w:rPr>
        <w:t>.</w:t>
        <w:tab/>
      </w:r>
      <w:r>
        <w:rPr>
          <w:color w:val="1C1F1C"/>
        </w:rPr>
        <w:t>Thnl the </w:t>
      </w:r>
      <w:r>
        <w:rPr>
          <w:color w:val="2F3431"/>
        </w:rPr>
        <w:t>Manual aml </w:t>
      </w:r>
      <w:r>
        <w:rPr>
          <w:color w:val="1C1F1C"/>
        </w:rPr>
        <w:t>intcri111 </w:t>
      </w:r>
      <w:r>
        <w:rPr>
          <w:color w:val="2F3431"/>
        </w:rPr>
        <w:t>Constitution be </w:t>
      </w:r>
      <w:r>
        <w:rPr>
          <w:color w:val="1C1F1C"/>
        </w:rPr>
        <w:t>printed and </w:t>
      </w:r>
      <w:r>
        <w:rPr>
          <w:color w:val="2F3431"/>
        </w:rPr>
        <w:t>supplied </w:t>
      </w:r>
      <w:r>
        <w:rPr>
          <w:color w:val="1C1F1C"/>
        </w:rPr>
        <w:t>to the orga­ nisational members for their reproduction </w:t>
      </w:r>
      <w:r>
        <w:rPr>
          <w:color w:val="2F3431"/>
        </w:rPr>
        <w:t>and </w:t>
      </w:r>
      <w:r>
        <w:rPr>
          <w:color w:val="1C1F1C"/>
        </w:rPr>
        <w:t>circulation to </w:t>
      </w:r>
      <w:r>
        <w:rPr>
          <w:color w:val="2F3431"/>
        </w:rPr>
        <w:t>all members </w:t>
      </w:r>
      <w:r>
        <w:rPr>
          <w:color w:val="1C1F1C"/>
        </w:rPr>
        <w:t>of </w:t>
      </w:r>
      <w:r>
        <w:rPr>
          <w:color w:val="2F3431"/>
        </w:rPr>
        <w:t>ANZACPE</w:t>
      </w:r>
      <w:r>
        <w:rPr>
          <w:color w:val="2F3431"/>
          <w:spacing w:val="17"/>
        </w:rPr>
        <w:t> </w:t>
      </w:r>
      <w:r>
        <w:rPr>
          <w:color w:val="050703"/>
        </w:rPr>
        <w:t>.</w:t>
      </w:r>
    </w:p>
    <w:p>
      <w:pPr>
        <w:pStyle w:val="BodyText"/>
        <w:spacing w:before="4"/>
      </w:pPr>
    </w:p>
    <w:p>
      <w:pPr>
        <w:pStyle w:val="BodyText"/>
        <w:tabs>
          <w:tab w:pos="2685" w:val="left" w:leader="none"/>
        </w:tabs>
        <w:spacing w:line="249" w:lineRule="auto" w:before="1"/>
        <w:ind w:left="2704" w:right="326" w:hanging="2324"/>
      </w:pPr>
      <w:r>
        <w:rPr>
          <w:color w:val="2F3431"/>
        </w:rPr>
        <w:t>M</w:t>
      </w:r>
      <w:r>
        <w:rPr>
          <w:color w:val="4D544F"/>
        </w:rPr>
        <w:t>9</w:t>
      </w:r>
      <w:r>
        <w:rPr>
          <w:color w:val="1C1F1C"/>
        </w:rPr>
        <w:t>-l/7</w:t>
      </w:r>
      <w:r>
        <w:rPr>
          <w:color w:val="050703"/>
        </w:rPr>
        <w:t>.</w:t>
        <w:tab/>
      </w:r>
      <w:r>
        <w:rPr>
          <w:color w:val="2F3431"/>
        </w:rPr>
        <w:t>Thal</w:t>
      </w:r>
      <w:r>
        <w:rPr>
          <w:color w:val="2F3431"/>
          <w:spacing w:val="-10"/>
        </w:rPr>
        <w:t> </w:t>
      </w:r>
      <w:r>
        <w:rPr>
          <w:color w:val="2F3431"/>
        </w:rPr>
        <w:t>copies</w:t>
      </w:r>
      <w:r>
        <w:rPr>
          <w:color w:val="2F3431"/>
          <w:spacing w:val="-12"/>
        </w:rPr>
        <w:t> </w:t>
      </w:r>
      <w:r>
        <w:rPr>
          <w:color w:val="2F3431"/>
        </w:rPr>
        <w:t>or</w:t>
      </w:r>
      <w:r>
        <w:rPr>
          <w:color w:val="2F3431"/>
          <w:spacing w:val="-5"/>
        </w:rPr>
        <w:t> </w:t>
      </w:r>
      <w:r>
        <w:rPr>
          <w:color w:val="1C1F1C"/>
        </w:rPr>
        <w:t>the</w:t>
      </w:r>
      <w:r>
        <w:rPr>
          <w:color w:val="1C1F1C"/>
          <w:spacing w:val="-8"/>
        </w:rPr>
        <w:t> </w:t>
      </w:r>
      <w:r>
        <w:rPr>
          <w:color w:val="2F3431"/>
        </w:rPr>
        <w:t>Manual and </w:t>
      </w:r>
      <w:r>
        <w:rPr>
          <w:color w:val="1C1F1C"/>
        </w:rPr>
        <w:t>if</w:t>
      </w:r>
      <w:r>
        <w:rPr>
          <w:color w:val="1C1F1C"/>
          <w:spacing w:val="-6"/>
        </w:rPr>
        <w:t> </w:t>
      </w:r>
      <w:r>
        <w:rPr>
          <w:color w:val="2F3431"/>
        </w:rPr>
        <w:t>po</w:t>
      </w:r>
      <w:r>
        <w:rPr>
          <w:color w:val="4D544F"/>
        </w:rPr>
        <w:t>s</w:t>
      </w:r>
      <w:r>
        <w:rPr>
          <w:color w:val="2F3431"/>
        </w:rPr>
        <w:t>sible</w:t>
      </w:r>
      <w:r>
        <w:rPr>
          <w:color w:val="2F3431"/>
          <w:spacing w:val="-9"/>
        </w:rPr>
        <w:t> </w:t>
      </w:r>
      <w:r>
        <w:rPr>
          <w:color w:val="1C1F1C"/>
        </w:rPr>
        <w:t>the</w:t>
      </w:r>
      <w:r>
        <w:rPr>
          <w:color w:val="1C1F1C"/>
          <w:spacing w:val="-23"/>
        </w:rPr>
        <w:t> </w:t>
      </w:r>
      <w:r>
        <w:rPr>
          <w:color w:val="2F3431"/>
        </w:rPr>
        <w:t>1ntcri1!1</w:t>
      </w:r>
      <w:r>
        <w:rPr>
          <w:color w:val="2F3431"/>
          <w:spacing w:val="-15"/>
        </w:rPr>
        <w:t> </w:t>
      </w:r>
      <w:r>
        <w:rPr>
          <w:color w:val="2F3431"/>
        </w:rPr>
        <w:t>Constitution</w:t>
      </w:r>
      <w:r>
        <w:rPr>
          <w:color w:val="2F3431"/>
          <w:spacing w:val="6"/>
        </w:rPr>
        <w:t> </w:t>
      </w:r>
      <w:r>
        <w:rPr>
          <w:color w:val="2F3431"/>
        </w:rPr>
        <w:t>be</w:t>
      </w:r>
      <w:r>
        <w:rPr>
          <w:color w:val="2F3431"/>
          <w:spacing w:val="-14"/>
        </w:rPr>
        <w:t> </w:t>
      </w:r>
      <w:r>
        <w:rPr>
          <w:color w:val="1C1F1C"/>
        </w:rPr>
        <w:t>supplied to members of the </w:t>
      </w:r>
      <w:r>
        <w:rPr>
          <w:color w:val="2F3431"/>
        </w:rPr>
        <w:t>Management Committee at </w:t>
      </w:r>
      <w:r>
        <w:rPr>
          <w:color w:val="1C1F1C"/>
        </w:rPr>
        <w:t>this</w:t>
      </w:r>
      <w:r>
        <w:rPr>
          <w:color w:val="1C1F1C"/>
          <w:spacing w:val="28"/>
        </w:rPr>
        <w:t> </w:t>
      </w:r>
      <w:r>
        <w:rPr>
          <w:color w:val="2F3431"/>
        </w:rPr>
        <w:t>Conference</w:t>
      </w:r>
      <w:r>
        <w:rPr>
          <w:color w:val="4D544F"/>
        </w:rPr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972"/>
      </w:pPr>
      <w:r>
        <w:rPr>
          <w:color w:val="2F3431"/>
        </w:rPr>
        <w:t>Common Fee.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2698"/>
      </w:pPr>
      <w:r>
        <w:rPr>
          <w:color w:val="2F3431"/>
        </w:rPr>
        <w:t>Milton Coleman </w:t>
      </w:r>
      <w:r>
        <w:rPr>
          <w:color w:val="1C1F1C"/>
        </w:rPr>
        <w:t>reported that he had no </w:t>
      </w:r>
      <w:r>
        <w:rPr>
          <w:color w:val="2F3431"/>
        </w:rPr>
        <w:t>been </w:t>
      </w:r>
      <w:r>
        <w:rPr>
          <w:color w:val="1C1F1C"/>
        </w:rPr>
        <w:t>able to </w:t>
      </w:r>
      <w:r>
        <w:rPr>
          <w:color w:val="2F3431"/>
        </w:rPr>
        <w:t>complete </w:t>
      </w:r>
      <w:r>
        <w:rPr>
          <w:color w:val="1C1F1C"/>
        </w:rPr>
        <w:t>this task</w:t>
      </w:r>
      <w:r>
        <w:rPr>
          <w:color w:val="4D544F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982"/>
      </w:pPr>
      <w:r>
        <w:rPr>
          <w:color w:val="2F3431"/>
        </w:rPr>
        <w:t>Newsletter.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0" w:lineRule="auto"/>
        <w:ind w:left="2700" w:right="202" w:hanging="15"/>
      </w:pPr>
      <w:r>
        <w:rPr>
          <w:color w:val="2F3431"/>
          <w:spacing w:val="2"/>
        </w:rPr>
        <w:t>Th</w:t>
      </w:r>
      <w:r>
        <w:rPr>
          <w:color w:val="4D544F"/>
          <w:spacing w:val="2"/>
        </w:rPr>
        <w:t>e</w:t>
      </w:r>
      <w:r>
        <w:rPr>
          <w:color w:val="4D544F"/>
          <w:spacing w:val="-6"/>
        </w:rPr>
        <w:t> </w:t>
      </w:r>
      <w:r>
        <w:rPr>
          <w:color w:val="2F3431"/>
        </w:rPr>
        <w:t>Ncw</w:t>
      </w:r>
      <w:r>
        <w:rPr>
          <w:color w:val="2F3431"/>
          <w:spacing w:val="-10"/>
        </w:rPr>
        <w:t> </w:t>
      </w:r>
      <w:r>
        <w:rPr>
          <w:color w:val="2F3431"/>
        </w:rPr>
        <w:t>ietler</w:t>
      </w:r>
      <w:r>
        <w:rPr>
          <w:color w:val="2F3431"/>
          <w:spacing w:val="-12"/>
        </w:rPr>
        <w:t> </w:t>
      </w:r>
      <w:r>
        <w:rPr>
          <w:color w:val="2F3431"/>
        </w:rPr>
        <w:t>;ras</w:t>
      </w:r>
      <w:r>
        <w:rPr>
          <w:color w:val="2F3431"/>
          <w:spacing w:val="-13"/>
        </w:rPr>
        <w:t> </w:t>
      </w:r>
      <w:r>
        <w:rPr>
          <w:color w:val="1C1F1C"/>
          <w:spacing w:val="-3"/>
        </w:rPr>
        <w:t>disc:.:</w:t>
      </w:r>
      <w:r>
        <w:rPr>
          <w:color w:val="4D544F"/>
          <w:spacing w:val="-3"/>
        </w:rPr>
        <w:t>s</w:t>
      </w:r>
      <w:r>
        <w:rPr>
          <w:color w:val="2F3431"/>
          <w:spacing w:val="-3"/>
        </w:rPr>
        <w:t>scd</w:t>
      </w:r>
      <w:r>
        <w:rPr>
          <w:color w:val="2F3431"/>
          <w:spacing w:val="-29"/>
        </w:rPr>
        <w:t> </w:t>
      </w:r>
      <w:r>
        <w:rPr>
          <w:color w:val="2F3431"/>
        </w:rPr>
        <w:t>and</w:t>
      </w:r>
      <w:r>
        <w:rPr>
          <w:color w:val="2F3431"/>
          <w:spacing w:val="-6"/>
        </w:rPr>
        <w:t> </w:t>
      </w:r>
      <w:r>
        <w:rPr>
          <w:color w:val="1C1F1C"/>
        </w:rPr>
        <w:t>the</w:t>
      </w:r>
      <w:r>
        <w:rPr>
          <w:color w:val="1C1F1C"/>
          <w:spacing w:val="-8"/>
        </w:rPr>
        <w:t> </w:t>
      </w:r>
      <w:r>
        <w:rPr>
          <w:color w:val="1C1F1C"/>
        </w:rPr>
        <w:t>ctifficulties</w:t>
      </w:r>
      <w:r>
        <w:rPr>
          <w:color w:val="1C1F1C"/>
          <w:spacing w:val="10"/>
        </w:rPr>
        <w:t> </w:t>
      </w:r>
      <w:r>
        <w:rPr>
          <w:color w:val="2F3431"/>
        </w:rPr>
        <w:t>were</w:t>
      </w:r>
      <w:r>
        <w:rPr>
          <w:color w:val="2F3431"/>
          <w:spacing w:val="-4"/>
        </w:rPr>
        <w:t> </w:t>
      </w:r>
      <w:r>
        <w:rPr>
          <w:color w:val="2F3431"/>
        </w:rPr>
        <w:t>acknowledged</w:t>
      </w:r>
      <w:r>
        <w:rPr>
          <w:color w:val="2F3431"/>
          <w:spacing w:val="-29"/>
        </w:rPr>
        <w:t> </w:t>
      </w:r>
      <w:r>
        <w:rPr>
          <w:color w:val="4D544F"/>
        </w:rPr>
        <w:t>.</w:t>
      </w:r>
      <w:r>
        <w:rPr>
          <w:color w:val="4D544F"/>
          <w:spacing w:val="-4"/>
        </w:rPr>
        <w:t> </w:t>
      </w:r>
      <w:r>
        <w:rPr>
          <w:color w:val="2F3431"/>
        </w:rPr>
        <w:t>However it </w:t>
      </w:r>
      <w:r>
        <w:rPr>
          <w:color w:val="4D544F"/>
        </w:rPr>
        <w:t>w</w:t>
      </w:r>
      <w:r>
        <w:rPr>
          <w:color w:val="2F3431"/>
        </w:rPr>
        <w:t>as </w:t>
      </w:r>
      <w:r>
        <w:rPr>
          <w:rFonts w:ascii="Arial"/>
          <w:color w:val="2F3431"/>
          <w:sz w:val="17"/>
        </w:rPr>
        <w:t>frH </w:t>
      </w:r>
      <w:r>
        <w:rPr>
          <w:color w:val="1C1F1C"/>
        </w:rPr>
        <w:t>that there v..-as no n</w:t>
      </w:r>
      <w:r>
        <w:rPr>
          <w:color w:val="4D544F"/>
        </w:rPr>
        <w:t>e</w:t>
      </w:r>
      <w:r>
        <w:rPr>
          <w:color w:val="2F3431"/>
        </w:rPr>
        <w:t>ed </w:t>
      </w:r>
      <w:r>
        <w:rPr>
          <w:color w:val="1C1F1C"/>
        </w:rPr>
        <w:t>for the </w:t>
      </w:r>
      <w:r>
        <w:rPr>
          <w:color w:val="2F3431"/>
        </w:rPr>
        <w:t>$5</w:t>
      </w:r>
      <w:r>
        <w:rPr>
          <w:color w:val="4D544F"/>
        </w:rPr>
        <w:t>.</w:t>
      </w:r>
      <w:r>
        <w:rPr>
          <w:color w:val="2F3431"/>
        </w:rPr>
        <w:t>00 Newsletter</w:t>
      </w:r>
      <w:r>
        <w:rPr>
          <w:color w:val="2F3431"/>
          <w:spacing w:val="-2"/>
        </w:rPr>
        <w:t> </w:t>
      </w:r>
      <w:r>
        <w:rPr>
          <w:color w:val="2F3431"/>
        </w:rPr>
        <w:t>fee.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970"/>
      </w:pPr>
      <w:r>
        <w:rPr>
          <w:color w:val="1C1F1C"/>
        </w:rPr>
        <w:t>It </w:t>
      </w:r>
      <w:r>
        <w:rPr>
          <w:color w:val="2F3431"/>
        </w:rPr>
        <w:t>,vas resol</w:t>
      </w:r>
      <w:r>
        <w:rPr>
          <w:color w:val="4D544F"/>
        </w:rPr>
        <w:t>v</w:t>
      </w:r>
      <w:r>
        <w:rPr>
          <w:color w:val="2F3431"/>
        </w:rPr>
        <w:t>ed</w:t>
      </w:r>
      <w:r>
        <w:rPr>
          <w:color w:val="4D544F"/>
        </w:rPr>
        <w:t>:</w:t>
      </w:r>
    </w:p>
    <w:p>
      <w:pPr>
        <w:pStyle w:val="BodyText"/>
        <w:spacing w:before="6"/>
      </w:pPr>
    </w:p>
    <w:p>
      <w:pPr>
        <w:pStyle w:val="BodyText"/>
        <w:tabs>
          <w:tab w:pos="2695" w:val="left" w:leader="none"/>
        </w:tabs>
        <w:ind w:left="385"/>
      </w:pPr>
      <w:r>
        <w:rPr>
          <w:color w:val="2F3431"/>
        </w:rPr>
        <w:t>M94</w:t>
      </w:r>
      <w:r>
        <w:rPr>
          <w:color w:val="2F3431"/>
          <w:spacing w:val="-35"/>
        </w:rPr>
        <w:t> </w:t>
      </w:r>
      <w:r>
        <w:rPr>
          <w:color w:val="4D544F"/>
          <w:spacing w:val="-3"/>
        </w:rPr>
        <w:t>/</w:t>
      </w:r>
      <w:r>
        <w:rPr>
          <w:color w:val="2F3431"/>
          <w:spacing w:val="-3"/>
        </w:rPr>
        <w:t>8</w:t>
      </w:r>
      <w:r>
        <w:rPr>
          <w:color w:val="050703"/>
          <w:spacing w:val="-3"/>
        </w:rPr>
        <w:t>.</w:t>
        <w:tab/>
      </w:r>
      <w:r>
        <w:rPr>
          <w:color w:val="1C1F1C"/>
        </w:rPr>
        <w:t>That </w:t>
      </w:r>
      <w:r>
        <w:rPr>
          <w:color w:val="2F3431"/>
        </w:rPr>
        <w:t>we </w:t>
      </w:r>
      <w:r>
        <w:rPr>
          <w:color w:val="1C1F1C"/>
        </w:rPr>
        <w:t>cease </w:t>
      </w:r>
      <w:r>
        <w:rPr>
          <w:color w:val="2F3431"/>
        </w:rPr>
        <w:t>to collect a Newsletter</w:t>
      </w:r>
      <w:r>
        <w:rPr>
          <w:color w:val="2F3431"/>
          <w:spacing w:val="5"/>
        </w:rPr>
        <w:t> </w:t>
      </w:r>
      <w:r>
        <w:rPr>
          <w:color w:val="2F3431"/>
          <w:spacing w:val="-4"/>
        </w:rPr>
        <w:t>fee</w:t>
      </w:r>
      <w:r>
        <w:rPr>
          <w:color w:val="050703"/>
          <w:spacing w:val="-4"/>
        </w:rPr>
        <w:t>.</w:t>
      </w:r>
    </w:p>
    <w:p>
      <w:pPr>
        <w:spacing w:after="0"/>
        <w:sectPr>
          <w:type w:val="continuous"/>
          <w:pgSz w:w="11800" w:h="16730"/>
          <w:pgMar w:top="1380" w:bottom="280" w:left="1140" w:right="1280"/>
        </w:sectPr>
      </w:pPr>
    </w:p>
    <w:p>
      <w:pPr>
        <w:spacing w:before="66"/>
        <w:ind w:left="371" w:right="0" w:firstLine="0"/>
        <w:jc w:val="left"/>
        <w:rPr>
          <w:sz w:val="18"/>
        </w:rPr>
      </w:pPr>
      <w:r>
        <w:rPr>
          <w:color w:val="2D332F"/>
          <w:sz w:val="18"/>
        </w:rPr>
        <w:t>M94</w:t>
      </w:r>
      <w:r>
        <w:rPr>
          <w:color w:val="595D57"/>
          <w:sz w:val="18"/>
        </w:rPr>
        <w:t>/</w:t>
      </w:r>
      <w:r>
        <w:rPr>
          <w:color w:val="2D332F"/>
          <w:sz w:val="18"/>
        </w:rPr>
        <w:t>9</w:t>
      </w:r>
      <w:r>
        <w:rPr>
          <w:color w:val="494D49"/>
          <w:sz w:val="18"/>
        </w:rPr>
        <w:t>.</w:t>
      </w:r>
    </w:p>
    <w:p>
      <w:pPr>
        <w:pStyle w:val="BodyText"/>
        <w:spacing w:before="29"/>
        <w:ind w:left="161"/>
      </w:pPr>
      <w:r>
        <w:rPr>
          <w:color w:val="2D332F"/>
          <w:spacing w:val="-1"/>
          <w:w w:val="106"/>
          <w:u w:val="thick" w:color="1C211C"/>
        </w:rPr>
        <w:t>Trca</w:t>
      </w:r>
      <w:r>
        <w:rPr>
          <w:color w:val="2D332F"/>
          <w:spacing w:val="-9"/>
          <w:w w:val="106"/>
          <w:u w:val="thick" w:color="1C211C"/>
        </w:rPr>
        <w:t>s</w:t>
      </w:r>
      <w:r>
        <w:rPr>
          <w:color w:val="2D332F"/>
          <w:w w:val="98"/>
          <w:u w:val="thick" w:color="1C211C"/>
        </w:rPr>
        <w:t>ur</w:t>
      </w:r>
      <w:r>
        <w:rPr>
          <w:color w:val="2D332F"/>
          <w:spacing w:val="0"/>
          <w:w w:val="98"/>
          <w:u w:val="thick" w:color="1C211C"/>
        </w:rPr>
        <w:t>e</w:t>
      </w:r>
      <w:r>
        <w:rPr>
          <w:color w:val="595D57"/>
          <w:spacing w:val="-8"/>
          <w:w w:val="28"/>
          <w:u w:val="thick" w:color="1C211C"/>
        </w:rPr>
        <w:t>_</w:t>
      </w:r>
      <w:r>
        <w:rPr>
          <w:color w:val="1C211C"/>
          <w:spacing w:val="-20"/>
          <w:w w:val="63"/>
          <w:u w:val="thick" w:color="1C211C"/>
        </w:rPr>
        <w:t>r</w:t>
      </w:r>
      <w:r>
        <w:rPr>
          <w:color w:val="1C211C"/>
          <w:spacing w:val="-1"/>
          <w:w w:val="39"/>
          <w:u w:val="thick" w:color="1C211C"/>
        </w:rPr>
        <w:t>:'.._</w:t>
      </w:r>
      <w:r>
        <w:rPr>
          <w:color w:val="1C211C"/>
          <w:w w:val="39"/>
          <w:u w:val="thick" w:color="1C211C"/>
        </w:rPr>
        <w:t>s</w:t>
      </w:r>
      <w:r>
        <w:rPr>
          <w:color w:val="1C211C"/>
          <w:spacing w:val="-24"/>
          <w:u w:val="thick" w:color="1C211C"/>
        </w:rPr>
        <w:t> </w:t>
      </w:r>
      <w:r>
        <w:rPr>
          <w:color w:val="1C211C"/>
          <w:spacing w:val="-1"/>
          <w:w w:val="95"/>
          <w:u w:val="thick" w:color="1C211C"/>
        </w:rPr>
        <w:t>R£w.'1:</w:t>
      </w:r>
    </w:p>
    <w:p>
      <w:pPr>
        <w:pStyle w:val="BodyText"/>
        <w:spacing w:before="67"/>
        <w:ind w:left="936"/>
      </w:pPr>
      <w:r>
        <w:rPr/>
        <w:br w:type="column"/>
      </w:r>
      <w:r>
        <w:rPr>
          <w:color w:val="1C211C"/>
        </w:rPr>
        <w:t>That further discussion </w:t>
      </w:r>
      <w:r>
        <w:rPr>
          <w:color w:val="2D332F"/>
        </w:rPr>
        <w:t>be </w:t>
      </w:r>
      <w:r>
        <w:rPr>
          <w:color w:val="1C211C"/>
        </w:rPr>
        <w:t>deferred to </w:t>
      </w:r>
      <w:r>
        <w:rPr>
          <w:color w:val="2D332F"/>
        </w:rPr>
        <w:t>the Annual </w:t>
      </w:r>
      <w:r>
        <w:rPr>
          <w:color w:val="1C211C"/>
        </w:rPr>
        <w:t>General </w:t>
      </w:r>
      <w:r>
        <w:rPr>
          <w:color w:val="2D332F"/>
        </w:rPr>
        <w:t>Meeting.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501" w:lineRule="auto"/>
        <w:ind w:left="138" w:right="4611" w:hanging="15"/>
      </w:pPr>
      <w:r>
        <w:rPr>
          <w:color w:val="1C211C"/>
        </w:rPr>
        <w:t>The Treasurer </w:t>
      </w:r>
      <w:r>
        <w:rPr>
          <w:color w:val="2D332F"/>
        </w:rPr>
        <w:t>presented </w:t>
      </w:r>
      <w:r>
        <w:rPr>
          <w:color w:val="1C211C"/>
        </w:rPr>
        <w:t>his </w:t>
      </w:r>
      <w:r>
        <w:rPr>
          <w:color w:val="2D332F"/>
        </w:rPr>
        <w:t>r</w:t>
      </w:r>
      <w:r>
        <w:rPr>
          <w:color w:val="494D49"/>
        </w:rPr>
        <w:t>e</w:t>
      </w:r>
      <w:r>
        <w:rPr>
          <w:color w:val="2D332F"/>
        </w:rPr>
        <w:t>port</w:t>
      </w:r>
      <w:r>
        <w:rPr>
          <w:color w:val="0A0A0A"/>
        </w:rPr>
        <w:t>. </w:t>
      </w:r>
      <w:r>
        <w:rPr>
          <w:color w:val="1C211C"/>
        </w:rPr>
        <w:t>lt </w:t>
      </w:r>
      <w:r>
        <w:rPr>
          <w:color w:val="2D332F"/>
        </w:rPr>
        <w:t>was </w:t>
      </w:r>
      <w:r>
        <w:rPr>
          <w:color w:val="1C211C"/>
        </w:rPr>
        <w:t>resolved:</w:t>
      </w:r>
    </w:p>
    <w:p>
      <w:pPr>
        <w:spacing w:after="0" w:line="501" w:lineRule="auto"/>
        <w:sectPr>
          <w:pgSz w:w="11800" w:h="16730"/>
          <w:pgMar w:header="0" w:footer="889" w:top="1420" w:bottom="1100" w:left="1140" w:right="1280"/>
          <w:cols w:num="2" w:equalWidth="0">
            <w:col w:w="1710" w:space="40"/>
            <w:col w:w="7630"/>
          </w:cols>
        </w:sectPr>
      </w:pPr>
    </w:p>
    <w:p>
      <w:pPr>
        <w:pStyle w:val="BodyText"/>
        <w:tabs>
          <w:tab w:pos="1863" w:val="left" w:leader="none"/>
        </w:tabs>
        <w:spacing w:before="13"/>
        <w:ind w:left="366"/>
      </w:pPr>
      <w:r>
        <w:rPr>
          <w:color w:val="2D332F"/>
          <w:position w:val="2"/>
          <w:sz w:val="18"/>
        </w:rPr>
        <w:t>M94/I</w:t>
      </w:r>
      <w:r>
        <w:rPr>
          <w:color w:val="2D332F"/>
          <w:spacing w:val="25"/>
          <w:position w:val="2"/>
          <w:sz w:val="18"/>
        </w:rPr>
        <w:t> </w:t>
      </w:r>
      <w:r>
        <w:rPr>
          <w:color w:val="2D332F"/>
          <w:spacing w:val="1"/>
          <w:position w:val="2"/>
          <w:sz w:val="18"/>
        </w:rPr>
        <w:t>0</w:t>
      </w:r>
      <w:r>
        <w:rPr>
          <w:color w:val="494D49"/>
          <w:spacing w:val="1"/>
          <w:position w:val="2"/>
          <w:sz w:val="18"/>
        </w:rPr>
        <w:t>.</w:t>
        <w:tab/>
      </w:r>
      <w:r>
        <w:rPr>
          <w:color w:val="2D332F"/>
        </w:rPr>
        <w:t>That </w:t>
      </w:r>
      <w:r>
        <w:rPr>
          <w:color w:val="1C211C"/>
        </w:rPr>
        <w:t>we adopt the Statement </w:t>
      </w:r>
      <w:r>
        <w:rPr>
          <w:color w:val="2D332F"/>
        </w:rPr>
        <w:t>of </w:t>
      </w:r>
      <w:r>
        <w:rPr>
          <w:color w:val="1C211C"/>
        </w:rPr>
        <w:t>Receipts </w:t>
      </w:r>
      <w:r>
        <w:rPr>
          <w:color w:val="2D332F"/>
        </w:rPr>
        <w:t>and </w:t>
      </w:r>
      <w:r>
        <w:rPr>
          <w:color w:val="1C211C"/>
        </w:rPr>
        <w:t>Payments </w:t>
      </w:r>
      <w:r>
        <w:rPr>
          <w:color w:val="2D332F"/>
        </w:rPr>
        <w:t>for </w:t>
      </w:r>
      <w:r>
        <w:rPr>
          <w:color w:val="1C211C"/>
        </w:rPr>
        <w:t>the </w:t>
      </w:r>
      <w:r>
        <w:rPr>
          <w:color w:val="2D332F"/>
        </w:rPr>
        <w:t>year </w:t>
      </w:r>
      <w:r>
        <w:rPr>
          <w:color w:val="1C211C"/>
        </w:rPr>
        <w:t>ended </w:t>
      </w:r>
      <w:r>
        <w:rPr>
          <w:rFonts w:ascii="Arial"/>
          <w:color w:val="2D332F"/>
          <w:sz w:val="17"/>
        </w:rPr>
        <w:t>30 </w:t>
      </w:r>
      <w:r>
        <w:rPr>
          <w:color w:val="2D332F"/>
        </w:rPr>
        <w:t>April</w:t>
      </w:r>
      <w:r>
        <w:rPr>
          <w:color w:val="2D332F"/>
          <w:spacing w:val="35"/>
        </w:rPr>
        <w:t> </w:t>
      </w:r>
      <w:r>
        <w:rPr>
          <w:color w:val="2D332F"/>
        </w:rPr>
        <w:t>1994.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2"/>
        <w:ind w:left="155"/>
      </w:pPr>
      <w:r>
        <w:rPr/>
        <w:pict>
          <v:shape style="position:absolute;margin-left:147.142197pt;margin-top:29.62112pt;width:277.55pt;height:145.3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6"/>
                    <w:gridCol w:w="797"/>
                    <w:gridCol w:w="709"/>
                  </w:tblGrid>
                  <w:tr>
                    <w:trPr>
                      <w:trHeight w:val="363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C211C"/>
                            <w:sz w:val="20"/>
                          </w:rPr>
                          <w:t>It </w:t>
                        </w:r>
                        <w:r>
                          <w:rPr>
                            <w:color w:val="1C211C"/>
                            <w:sz w:val="20"/>
                          </w:rPr>
                          <w:t>was resolYcd</w:t>
                        </w:r>
                        <w:r>
                          <w:rPr>
                            <w:color w:val="494D4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before="130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2D332F"/>
                            <w:sz w:val="20"/>
                          </w:rPr>
                          <w:t>That the </w:t>
                        </w:r>
                        <w:r>
                          <w:rPr>
                            <w:color w:val="1C211C"/>
                            <w:sz w:val="20"/>
                          </w:rPr>
                          <w:t>membership fees remain </w:t>
                        </w:r>
                        <w:r>
                          <w:rPr>
                            <w:color w:val="2D332F"/>
                            <w:sz w:val="20"/>
                          </w:rPr>
                          <w:t>at: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2D332F"/>
                            <w:sz w:val="20"/>
                          </w:rPr>
                          <w:t>a) Organisational </w:t>
                        </w:r>
                        <w:r>
                          <w:rPr>
                            <w:color w:val="1C211C"/>
                            <w:sz w:val="20"/>
                          </w:rPr>
                          <w:t>mem bers</w:t>
                        </w:r>
                        <w:r>
                          <w:rPr>
                            <w:color w:val="494D49"/>
                            <w:sz w:val="20"/>
                          </w:rPr>
                          <w:t>:</w:t>
                        </w:r>
                        <w:r>
                          <w:rPr>
                            <w:color w:val="1C211C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line="222" w:lineRule="exact" w:before="123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color w:val="1C211C"/>
                            <w:sz w:val="20"/>
                          </w:rPr>
                          <w:t>up lo 5 </w:t>
                        </w:r>
                        <w:r>
                          <w:rPr>
                            <w:color w:val="2D332F"/>
                            <w:sz w:val="20"/>
                          </w:rPr>
                          <w:t>supervisors and super, is</w:t>
                        </w:r>
                        <w:r>
                          <w:rPr>
                            <w:color w:val="595D57"/>
                            <w:sz w:val="20"/>
                          </w:rPr>
                          <w:t>o</w:t>
                        </w:r>
                        <w:r>
                          <w:rPr>
                            <w:color w:val="1C211C"/>
                            <w:sz w:val="20"/>
                          </w:rPr>
                          <w:t>rs in training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198" w:lineRule="exact" w:before="147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D332F"/>
                            <w:w w:val="105"/>
                            <w:sz w:val="17"/>
                          </w:rPr>
                          <w:t>$ </w:t>
                        </w:r>
                        <w:r>
                          <w:rPr>
                            <w:color w:val="2D332F"/>
                            <w:w w:val="105"/>
                            <w:sz w:val="18"/>
                          </w:rPr>
                          <w:t>50</w:t>
                        </w:r>
                        <w:r>
                          <w:rPr>
                            <w:color w:val="595D57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2D332F"/>
                            <w:w w:val="105"/>
                            <w:sz w:val="18"/>
                          </w:rPr>
                          <w:t>00</w:t>
                        </w:r>
                        <w:r>
                          <w:rPr>
                            <w:color w:val="595D57"/>
                            <w:w w:val="105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line="227" w:lineRule="exact" w:before="3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D332F"/>
                            <w:sz w:val="19"/>
                          </w:rPr>
                          <w:t>6 </w:t>
                        </w:r>
                        <w:r>
                          <w:rPr>
                            <w:color w:val="2D332F"/>
                            <w:sz w:val="20"/>
                          </w:rPr>
                          <w:t>lo </w:t>
                        </w:r>
                        <w:r>
                          <w:rPr>
                            <w:rFonts w:ascii="Arial" w:hAnsi="Arial"/>
                            <w:color w:val="1C211C"/>
                            <w:sz w:val="19"/>
                          </w:rPr>
                          <w:t>14 </w:t>
                        </w:r>
                        <w:r>
                          <w:rPr>
                            <w:color w:val="2D332F"/>
                            <w:sz w:val="20"/>
                          </w:rPr>
                          <w:t>supen </w:t>
                        </w:r>
                        <w:r>
                          <w:rPr>
                            <w:color w:val="494D49"/>
                            <w:sz w:val="20"/>
                          </w:rPr>
                          <w:t>·</w:t>
                        </w:r>
                        <w:r>
                          <w:rPr>
                            <w:color w:val="1C211C"/>
                            <w:sz w:val="20"/>
                          </w:rPr>
                          <w:t>isors and </w:t>
                        </w:r>
                        <w:r>
                          <w:rPr>
                            <w:color w:val="2D332F"/>
                            <w:sz w:val="20"/>
                          </w:rPr>
                          <w:t>supen </w:t>
                        </w:r>
                        <w:r>
                          <w:rPr>
                            <w:color w:val="A0A19C"/>
                            <w:sz w:val="20"/>
                          </w:rPr>
                          <w:t>•</w:t>
                        </w:r>
                        <w:r>
                          <w:rPr>
                            <w:color w:val="2D332F"/>
                            <w:sz w:val="20"/>
                          </w:rPr>
                          <w:t>is ors in </w:t>
                        </w:r>
                        <w:r>
                          <w:rPr>
                            <w:color w:val="1C211C"/>
                            <w:sz w:val="20"/>
                          </w:rPr>
                          <w:t>training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198" w:lineRule="exact" w:before="31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D332F"/>
                            <w:sz w:val="18"/>
                          </w:rPr>
                          <w:t>$ 100 </w:t>
                        </w:r>
                        <w:r>
                          <w:rPr>
                            <w:color w:val="0A0A0A"/>
                            <w:sz w:val="18"/>
                          </w:rPr>
                          <w:t>.00 </w:t>
                        </w:r>
                        <w:r>
                          <w:rPr>
                            <w:color w:val="2D332F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line="219" w:lineRule="exact" w:before="3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color w:val="1C211C"/>
                            <w:sz w:val="20"/>
                          </w:rPr>
                          <w:t>15 to </w:t>
                        </w:r>
                        <w:r>
                          <w:rPr>
                            <w:color w:val="2D332F"/>
                            <w:sz w:val="20"/>
                          </w:rPr>
                          <w:t>25 supen </w:t>
                        </w:r>
                        <w:r>
                          <w:rPr>
                            <w:color w:val="879189"/>
                            <w:sz w:val="20"/>
                          </w:rPr>
                          <w:t>•</w:t>
                        </w:r>
                        <w:r>
                          <w:rPr>
                            <w:color w:val="1C211C"/>
                            <w:sz w:val="20"/>
                          </w:rPr>
                          <w:t>isors </w:t>
                        </w:r>
                        <w:r>
                          <w:rPr>
                            <w:color w:val="2D332F"/>
                            <w:sz w:val="20"/>
                          </w:rPr>
                          <w:t>and supen </w:t>
                        </w:r>
                        <w:r>
                          <w:rPr>
                            <w:color w:val="494D49"/>
                            <w:sz w:val="20"/>
                          </w:rPr>
                          <w:t>·</w:t>
                        </w:r>
                        <w:r>
                          <w:rPr>
                            <w:color w:val="1C211C"/>
                            <w:sz w:val="20"/>
                          </w:rPr>
                          <w:t>isors </w:t>
                        </w:r>
                        <w:r>
                          <w:rPr>
                            <w:color w:val="2D332F"/>
                            <w:sz w:val="20"/>
                          </w:rPr>
                          <w:t>in </w:t>
                        </w:r>
                        <w:r>
                          <w:rPr>
                            <w:color w:val="1C211C"/>
                            <w:sz w:val="20"/>
                          </w:rPr>
                          <w:t>training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01" w:lineRule="exact" w:before="22"/>
                          <w:ind w:right="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D332F"/>
                            <w:w w:val="110"/>
                            <w:sz w:val="18"/>
                          </w:rPr>
                          <w:t>$150 00.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color w:val="2D332F"/>
                            <w:spacing w:val="-1"/>
                            <w:w w:val="97"/>
                            <w:sz w:val="20"/>
                          </w:rPr>
                          <w:t>aboy</w:t>
                        </w:r>
                        <w:r>
                          <w:rPr>
                            <w:color w:val="2D332F"/>
                            <w:w w:val="97"/>
                            <w:sz w:val="20"/>
                          </w:rPr>
                          <w:t>e</w:t>
                        </w:r>
                        <w:r>
                          <w:rPr>
                            <w:color w:val="2D332F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2D332F"/>
                            <w:w w:val="95"/>
                            <w:sz w:val="20"/>
                          </w:rPr>
                          <w:t>25</w:t>
                        </w:r>
                        <w:r>
                          <w:rPr>
                            <w:color w:val="2D332F"/>
                            <w:spacing w:val="0"/>
                            <w:sz w:val="20"/>
                          </w:rPr>
                          <w:t> </w:t>
                        </w:r>
                        <w:r>
                          <w:rPr>
                            <w:color w:val="2D332F"/>
                            <w:spacing w:val="-1"/>
                            <w:w w:val="99"/>
                            <w:sz w:val="20"/>
                          </w:rPr>
                          <w:t>supervisor</w:t>
                        </w:r>
                        <w:r>
                          <w:rPr>
                            <w:color w:val="2D332F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color w:val="2D332F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color w:val="2D332F"/>
                            <w:spacing w:val="-1"/>
                            <w:w w:val="102"/>
                            <w:sz w:val="20"/>
                          </w:rPr>
                          <w:t>an</w:t>
                        </w:r>
                        <w:r>
                          <w:rPr>
                            <w:color w:val="2D332F"/>
                            <w:w w:val="102"/>
                            <w:sz w:val="20"/>
                          </w:rPr>
                          <w:t>d</w:t>
                        </w:r>
                        <w:r>
                          <w:rPr>
                            <w:color w:val="2D332F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color w:val="494D49"/>
                            <w:spacing w:val="1"/>
                            <w:w w:val="108"/>
                            <w:sz w:val="20"/>
                          </w:rPr>
                          <w:t>s</w:t>
                        </w:r>
                        <w:r>
                          <w:rPr>
                            <w:color w:val="2D332F"/>
                            <w:spacing w:val="10"/>
                            <w:w w:val="85"/>
                            <w:sz w:val="20"/>
                          </w:rPr>
                          <w:t>u</w:t>
                        </w:r>
                        <w:r>
                          <w:rPr>
                            <w:color w:val="2D332F"/>
                            <w:w w:val="100"/>
                            <w:sz w:val="20"/>
                          </w:rPr>
                          <w:t>pcn</w:t>
                        </w:r>
                        <w:r>
                          <w:rPr>
                            <w:color w:val="2D332F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color w:val="A0A19C"/>
                            <w:spacing w:val="5"/>
                            <w:w w:val="100"/>
                            <w:position w:val="3"/>
                            <w:sz w:val="8"/>
                          </w:rPr>
                          <w:t>1</w:t>
                        </w:r>
                        <w:r>
                          <w:rPr>
                            <w:color w:val="2D332F"/>
                            <w:spacing w:val="8"/>
                            <w:w w:val="73"/>
                            <w:sz w:val="20"/>
                          </w:rPr>
                          <w:t>i</w:t>
                        </w:r>
                        <w:r>
                          <w:rPr>
                            <w:color w:val="494D49"/>
                            <w:spacing w:val="-3"/>
                            <w:w w:val="100"/>
                            <w:sz w:val="20"/>
                          </w:rPr>
                          <w:t>s</w:t>
                        </w:r>
                        <w:r>
                          <w:rPr>
                            <w:color w:val="2D332F"/>
                            <w:spacing w:val="6"/>
                            <w:w w:val="104"/>
                            <w:sz w:val="20"/>
                          </w:rPr>
                          <w:t>o</w:t>
                        </w:r>
                        <w:r>
                          <w:rPr>
                            <w:color w:val="2D332F"/>
                            <w:w w:val="85"/>
                            <w:sz w:val="20"/>
                          </w:rPr>
                          <w:t>rs</w:t>
                        </w:r>
                        <w:r>
                          <w:rPr>
                            <w:color w:val="2D332F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color w:val="1C211C"/>
                            <w:spacing w:val="-1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color w:val="1C211C"/>
                            <w:w w:val="95"/>
                            <w:sz w:val="20"/>
                          </w:rPr>
                          <w:t>n</w:t>
                        </w:r>
                        <w:r>
                          <w:rPr>
                            <w:color w:val="1C211C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color w:val="1C211C"/>
                            <w:spacing w:val="-1"/>
                            <w:w w:val="77"/>
                            <w:sz w:val="20"/>
                          </w:rPr>
                          <w:t>trai11i11g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before="19"/>
                          <w:ind w:right="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D332F"/>
                            <w:sz w:val="18"/>
                          </w:rPr>
                          <w:t>$200</w:t>
                        </w:r>
                        <w:r>
                          <w:rPr>
                            <w:color w:val="0A0A0A"/>
                            <w:sz w:val="18"/>
                          </w:rPr>
                          <w:t>.</w:t>
                        </w:r>
                        <w:r>
                          <w:rPr>
                            <w:color w:val="2D332F"/>
                            <w:sz w:val="18"/>
                          </w:rPr>
                          <w:t>00 </w:t>
                        </w:r>
                        <w:r>
                          <w:rPr>
                            <w:color w:val="494D4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4046" w:type="dxa"/>
                      </w:tcPr>
                      <w:p>
                        <w:pPr>
                          <w:pStyle w:val="TableParagraph"/>
                          <w:spacing w:line="211" w:lineRule="exact" w:before="121"/>
                          <w:ind w:left="53"/>
                          <w:rPr>
                            <w:sz w:val="20"/>
                          </w:rPr>
                        </w:pPr>
                        <w:r>
                          <w:rPr>
                            <w:color w:val="2D332F"/>
                            <w:sz w:val="20"/>
                          </w:rPr>
                          <w:t>b) </w:t>
                        </w:r>
                        <w:r>
                          <w:rPr>
                            <w:color w:val="1C211C"/>
                            <w:sz w:val="20"/>
                          </w:rPr>
                          <w:t>In di </w:t>
                        </w:r>
                        <w:r>
                          <w:rPr>
                            <w:color w:val="494D49"/>
                            <w:sz w:val="20"/>
                          </w:rPr>
                          <w:t>v</w:t>
                        </w:r>
                        <w:r>
                          <w:rPr>
                            <w:color w:val="1C211C"/>
                            <w:sz w:val="20"/>
                          </w:rPr>
                          <w:t>idual members</w:t>
                        </w:r>
                        <w:r>
                          <w:rPr>
                            <w:color w:val="494D49"/>
                            <w:sz w:val="20"/>
                          </w:rPr>
                          <w:t>:</w:t>
                        </w:r>
                        <w:r>
                          <w:rPr>
                            <w:color w:val="1C211C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187" w:lineRule="exact" w:before="144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D332F"/>
                            <w:w w:val="105"/>
                            <w:sz w:val="16"/>
                          </w:rPr>
                          <w:t>$ </w:t>
                        </w:r>
                        <w:r>
                          <w:rPr>
                            <w:color w:val="1C211C"/>
                            <w:w w:val="105"/>
                            <w:sz w:val="18"/>
                          </w:rPr>
                          <w:t>10</w:t>
                        </w:r>
                        <w:r>
                          <w:rPr>
                            <w:color w:val="676E6B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2D332F"/>
                            <w:w w:val="105"/>
                            <w:sz w:val="18"/>
                          </w:rPr>
                          <w:t>00.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D332F"/>
          <w:u w:val="thick" w:color="494D49"/>
        </w:rPr>
        <w:t>M</w:t>
      </w:r>
      <w:r>
        <w:rPr>
          <w:color w:val="494D49"/>
          <w:u w:val="thick" w:color="494D49"/>
        </w:rPr>
        <w:t>e</w:t>
      </w:r>
      <w:r>
        <w:rPr>
          <w:color w:val="1C211C"/>
          <w:u w:val="thick" w:color="494D49"/>
        </w:rPr>
        <w:t>mbersh</w:t>
      </w:r>
      <w:r>
        <w:rPr>
          <w:color w:val="494D49"/>
          <w:u w:val="thick" w:color="494D49"/>
        </w:rPr>
        <w:t>i</w:t>
      </w:r>
      <w:r>
        <w:rPr>
          <w:color w:val="1C211C"/>
          <w:u w:val="thick" w:color="494D49"/>
        </w:rPr>
        <w:t>p </w:t>
      </w:r>
      <w:r>
        <w:rPr>
          <w:color w:val="2D332F"/>
          <w:u w:val="thick" w:color="494D49"/>
        </w:rPr>
        <w:t>Fee</w:t>
      </w:r>
      <w:r>
        <w:rPr>
          <w:color w:val="494D49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66"/>
      </w:pPr>
      <w:r>
        <w:rPr>
          <w:color w:val="2D332F"/>
          <w:w w:val="105"/>
        </w:rPr>
        <w:t>M94/I </w:t>
      </w:r>
      <w:r>
        <w:rPr>
          <w:color w:val="1C211C"/>
          <w:w w:val="105"/>
        </w:rPr>
        <w:t>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5"/>
        <w:ind w:left="151"/>
      </w:pPr>
      <w:r>
        <w:rPr>
          <w:color w:val="2D332F"/>
          <w:u w:val="thick" w:color="494D49"/>
        </w:rPr>
        <w:t>Next Conference</w:t>
      </w:r>
      <w:r>
        <w:rPr>
          <w:color w:val="494D49"/>
        </w:rPr>
        <w:t>: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49" w:lineRule="auto" w:before="92"/>
        <w:ind w:left="1853" w:right="295" w:hanging="4"/>
        <w:rPr>
          <w:rFonts w:ascii="Arial" w:hAnsi="Arial"/>
          <w:sz w:val="19"/>
        </w:rPr>
      </w:pPr>
      <w:r>
        <w:rPr>
          <w:color w:val="2D332F"/>
        </w:rPr>
        <w:t>The </w:t>
      </w:r>
      <w:r>
        <w:rPr>
          <w:color w:val="1C211C"/>
        </w:rPr>
        <w:t>question </w:t>
      </w:r>
      <w:r>
        <w:rPr>
          <w:color w:val="2D332F"/>
        </w:rPr>
        <w:t>of </w:t>
      </w:r>
      <w:r>
        <w:rPr>
          <w:color w:val="1C211C"/>
        </w:rPr>
        <w:t>when </w:t>
      </w:r>
      <w:r>
        <w:rPr>
          <w:color w:val="2D332F"/>
        </w:rPr>
        <w:t>and wh</w:t>
      </w:r>
      <w:r>
        <w:rPr>
          <w:color w:val="494D49"/>
        </w:rPr>
        <w:t>e</w:t>
      </w:r>
      <w:r>
        <w:rPr>
          <w:color w:val="1C211C"/>
        </w:rPr>
        <w:t>re </w:t>
      </w:r>
      <w:r>
        <w:rPr>
          <w:color w:val="2D332F"/>
        </w:rPr>
        <w:t>and </w:t>
      </w:r>
      <w:r>
        <w:rPr>
          <w:color w:val="1C211C"/>
        </w:rPr>
        <w:t>if </w:t>
      </w:r>
      <w:r>
        <w:rPr>
          <w:color w:val="2D332F"/>
        </w:rPr>
        <w:t>a </w:t>
      </w:r>
      <w:r>
        <w:rPr>
          <w:color w:val="1C211C"/>
          <w:sz w:val="18"/>
        </w:rPr>
        <w:t>1995 </w:t>
      </w:r>
      <w:r>
        <w:rPr>
          <w:color w:val="2D332F"/>
        </w:rPr>
        <w:t>conference should </w:t>
      </w:r>
      <w:r>
        <w:rPr>
          <w:color w:val="1C211C"/>
        </w:rPr>
        <w:t>be held </w:t>
      </w:r>
      <w:r>
        <w:rPr>
          <w:color w:val="2D332F"/>
        </w:rPr>
        <w:t>and Yarious options </w:t>
      </w:r>
      <w:r>
        <w:rPr>
          <w:color w:val="1C211C"/>
        </w:rPr>
        <w:t>were discussed</w:t>
      </w:r>
      <w:r>
        <w:rPr>
          <w:color w:val="595D57"/>
        </w:rPr>
        <w:t>. </w:t>
      </w:r>
      <w:r>
        <w:rPr>
          <w:color w:val="2D332F"/>
        </w:rPr>
        <w:t>The </w:t>
      </w:r>
      <w:r>
        <w:rPr>
          <w:color w:val="1C211C"/>
        </w:rPr>
        <w:t>reprc </w:t>
      </w:r>
      <w:r>
        <w:rPr>
          <w:color w:val="494D49"/>
        </w:rPr>
        <w:t>s</w:t>
      </w:r>
      <w:r>
        <w:rPr>
          <w:color w:val="2D332F"/>
        </w:rPr>
        <w:t>cnlali \</w:t>
      </w:r>
      <w:r>
        <w:rPr>
          <w:color w:val="879189"/>
        </w:rPr>
        <w:t>·</w:t>
      </w:r>
      <w:r>
        <w:rPr>
          <w:color w:val="1C211C"/>
        </w:rPr>
        <w:t>c from </w:t>
      </w:r>
      <w:r>
        <w:rPr>
          <w:color w:val="2D332F"/>
        </w:rPr>
        <w:t>Christchurch </w:t>
      </w:r>
      <w:r>
        <w:rPr>
          <w:color w:val="1C211C"/>
        </w:rPr>
        <w:t>did not ha\'e </w:t>
      </w:r>
      <w:r>
        <w:rPr>
          <w:color w:val="2D332F"/>
        </w:rPr>
        <w:t>a </w:t>
      </w:r>
      <w:r>
        <w:rPr>
          <w:color w:val="1C211C"/>
        </w:rPr>
        <w:t>proposal. </w:t>
      </w:r>
      <w:r>
        <w:rPr>
          <w:rFonts w:ascii="Arial" w:hAnsi="Arial"/>
          <w:color w:val="1C211C"/>
          <w:sz w:val="19"/>
        </w:rPr>
        <w:t>It</w:t>
      </w:r>
    </w:p>
    <w:p>
      <w:pPr>
        <w:pStyle w:val="BodyText"/>
        <w:spacing w:line="249" w:lineRule="auto" w:before="3"/>
        <w:ind w:left="1857" w:hanging="8"/>
      </w:pPr>
      <w:r>
        <w:rPr>
          <w:color w:val="1C211C"/>
        </w:rPr>
        <w:t>\ms held that the de</w:t>
      </w:r>
      <w:r>
        <w:rPr>
          <w:color w:val="494D49"/>
        </w:rPr>
        <w:t>c</w:t>
      </w:r>
      <w:r>
        <w:rPr>
          <w:color w:val="1C211C"/>
        </w:rPr>
        <w:t>ision </w:t>
      </w:r>
      <w:r>
        <w:rPr>
          <w:color w:val="2D332F"/>
        </w:rPr>
        <w:t>should </w:t>
      </w:r>
      <w:r>
        <w:rPr>
          <w:color w:val="1C211C"/>
        </w:rPr>
        <w:t>depend on the number of </w:t>
      </w:r>
      <w:r>
        <w:rPr>
          <w:color w:val="2D332F"/>
        </w:rPr>
        <w:t>people who </w:t>
      </w:r>
      <w:r>
        <w:rPr>
          <w:color w:val="1C211C"/>
        </w:rPr>
        <w:t>would be </w:t>
      </w:r>
      <w:r>
        <w:rPr>
          <w:color w:val="2D332F"/>
        </w:rPr>
        <w:t>going </w:t>
      </w:r>
      <w:r>
        <w:rPr>
          <w:color w:val="1C211C"/>
        </w:rPr>
        <w:t>to </w:t>
      </w:r>
      <w:r>
        <w:rPr>
          <w:color w:val="2D332F"/>
        </w:rPr>
        <w:t>Canada for </w:t>
      </w:r>
      <w:r>
        <w:rPr>
          <w:color w:val="1C211C"/>
        </w:rPr>
        <w:t>the </w:t>
      </w:r>
      <w:r>
        <w:rPr>
          <w:color w:val="2D332F"/>
        </w:rPr>
        <w:t>International Congrc s</w:t>
      </w:r>
      <w:r>
        <w:rPr>
          <w:color w:val="494D49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59"/>
      </w:pPr>
      <w:r>
        <w:rPr>
          <w:color w:val="1C211C"/>
          <w:sz w:val="21"/>
        </w:rPr>
        <w:t>It </w:t>
      </w:r>
      <w:r>
        <w:rPr>
          <w:color w:val="2D332F"/>
        </w:rPr>
        <w:t>was </w:t>
      </w:r>
      <w:r>
        <w:rPr>
          <w:color w:val="1C211C"/>
        </w:rPr>
        <w:t>resol Ycd</w:t>
      </w:r>
      <w:r>
        <w:rPr>
          <w:color w:val="595D57"/>
        </w:rPr>
        <w:t>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849" w:val="left" w:leader="none"/>
        </w:tabs>
        <w:spacing w:line="256" w:lineRule="auto"/>
        <w:ind w:left="1853" w:right="591" w:hanging="1501"/>
      </w:pPr>
      <w:r>
        <w:rPr>
          <w:color w:val="2D332F"/>
          <w:spacing w:val="2"/>
        </w:rPr>
        <w:t>M94/12</w:t>
      </w:r>
      <w:r>
        <w:rPr>
          <w:color w:val="494D49"/>
          <w:spacing w:val="2"/>
        </w:rPr>
        <w:t>.</w:t>
        <w:tab/>
      </w:r>
      <w:r>
        <w:rPr>
          <w:color w:val="2D332F"/>
        </w:rPr>
        <w:t>That </w:t>
      </w:r>
      <w:r>
        <w:rPr>
          <w:color w:val="1C211C"/>
        </w:rPr>
        <w:t>\\'e obtain an indication of th </w:t>
      </w:r>
      <w:r>
        <w:rPr>
          <w:color w:val="494D49"/>
        </w:rPr>
        <w:t>e </w:t>
      </w:r>
      <w:r>
        <w:rPr>
          <w:color w:val="1C211C"/>
        </w:rPr>
        <w:t>numbers who might be </w:t>
      </w:r>
      <w:r>
        <w:rPr>
          <w:color w:val="2D332F"/>
        </w:rPr>
        <w:t>going </w:t>
      </w:r>
      <w:r>
        <w:rPr>
          <w:color w:val="1C211C"/>
        </w:rPr>
        <w:t>from those who </w:t>
      </w:r>
      <w:r>
        <w:rPr>
          <w:color w:val="2D332F"/>
        </w:rPr>
        <w:t>are attending </w:t>
      </w:r>
      <w:r>
        <w:rPr>
          <w:color w:val="1C211C"/>
        </w:rPr>
        <w:t>this</w:t>
      </w:r>
      <w:r>
        <w:rPr>
          <w:color w:val="1C211C"/>
          <w:spacing w:val="-30"/>
        </w:rPr>
        <w:t> </w:t>
      </w:r>
      <w:r>
        <w:rPr>
          <w:color w:val="2D332F"/>
        </w:rPr>
        <w:t>conference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1"/>
        <w:ind w:left="142"/>
      </w:pPr>
      <w:r>
        <w:rPr>
          <w:color w:val="2D332F"/>
          <w:u w:val="thick" w:color="2D332F"/>
        </w:rPr>
        <w:t>AsHournment: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2"/>
        <w:ind w:left="1859"/>
      </w:pPr>
      <w:r>
        <w:rPr>
          <w:color w:val="1C211C"/>
        </w:rPr>
        <w:t>It was resol\'ed: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853" w:val="left" w:leader="none"/>
        </w:tabs>
        <w:ind w:left="357"/>
      </w:pPr>
      <w:r>
        <w:rPr>
          <w:color w:val="2D332F"/>
          <w:sz w:val="18"/>
        </w:rPr>
        <w:t>M94</w:t>
      </w:r>
      <w:r>
        <w:rPr>
          <w:color w:val="2D332F"/>
          <w:spacing w:val="-24"/>
          <w:sz w:val="18"/>
        </w:rPr>
        <w:t> </w:t>
      </w:r>
      <w:r>
        <w:rPr>
          <w:color w:val="2D332F"/>
          <w:spacing w:val="1"/>
          <w:sz w:val="18"/>
        </w:rPr>
        <w:t>/13</w:t>
      </w:r>
      <w:r>
        <w:rPr>
          <w:color w:val="494D49"/>
          <w:spacing w:val="1"/>
          <w:sz w:val="18"/>
        </w:rPr>
        <w:t>.</w:t>
        <w:tab/>
      </w:r>
      <w:r>
        <w:rPr>
          <w:color w:val="2D332F"/>
        </w:rPr>
        <w:t>That </w:t>
      </w:r>
      <w:r>
        <w:rPr>
          <w:color w:val="1C211C"/>
        </w:rPr>
        <w:t>the meeting re-convene </w:t>
      </w:r>
      <w:r>
        <w:rPr>
          <w:color w:val="2D332F"/>
        </w:rPr>
        <w:t>at</w:t>
      </w:r>
      <w:r>
        <w:rPr>
          <w:color w:val="2D332F"/>
          <w:spacing w:val="5"/>
        </w:rPr>
        <w:t> </w:t>
      </w:r>
      <w:r>
        <w:rPr>
          <w:color w:val="1C211C"/>
        </w:rPr>
        <w:t>7.00pm.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44"/>
      </w:pPr>
      <w:r>
        <w:rPr>
          <w:color w:val="2D332F"/>
        </w:rPr>
        <w:t>The </w:t>
      </w:r>
      <w:r>
        <w:rPr>
          <w:color w:val="1C211C"/>
        </w:rPr>
        <w:t>meeting then aqjourned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945" w:right="0" w:firstLine="0"/>
        <w:jc w:val="left"/>
        <w:rPr>
          <w:rFonts w:ascii="Arial"/>
          <w:sz w:val="17"/>
        </w:rPr>
      </w:pPr>
      <w:r>
        <w:rPr>
          <w:color w:val="1C211C"/>
          <w:sz w:val="20"/>
          <w:u w:val="thick" w:color="2D332F"/>
        </w:rPr>
        <w:t>The meeting </w:t>
      </w:r>
      <w:r>
        <w:rPr>
          <w:color w:val="2D332F"/>
          <w:sz w:val="20"/>
          <w:u w:val="thick" w:color="2D332F"/>
        </w:rPr>
        <w:t>re-convened </w:t>
      </w:r>
      <w:r>
        <w:rPr>
          <w:color w:val="1C211C"/>
          <w:sz w:val="20"/>
          <w:u w:val="thick" w:color="2D332F"/>
        </w:rPr>
        <w:t>at </w:t>
      </w:r>
      <w:r>
        <w:rPr>
          <w:rFonts w:ascii="Arial"/>
          <w:color w:val="1C211C"/>
          <w:sz w:val="17"/>
          <w:u w:val="thick" w:color="2D332F"/>
        </w:rPr>
        <w:t>7</w:t>
      </w:r>
      <w:r>
        <w:rPr>
          <w:rFonts w:ascii="Arial"/>
          <w:color w:val="494D49"/>
          <w:sz w:val="17"/>
          <w:u w:val="thick" w:color="2D332F"/>
        </w:rPr>
        <w:t>.</w:t>
      </w:r>
      <w:r>
        <w:rPr>
          <w:rFonts w:ascii="Arial"/>
          <w:color w:val="2D332F"/>
          <w:sz w:val="17"/>
          <w:u w:val="thick" w:color="2D332F"/>
        </w:rPr>
        <w:t>00pm</w:t>
      </w:r>
      <w:r>
        <w:rPr>
          <w:rFonts w:ascii="Arial"/>
          <w:color w:val="2D332F"/>
          <w:sz w:val="17"/>
        </w:rPr>
        <w:t>.</w:t>
      </w:r>
    </w:p>
    <w:p>
      <w:pPr>
        <w:pStyle w:val="BodyText"/>
        <w:spacing w:before="9"/>
        <w:rPr>
          <w:rFonts w:ascii="Arial"/>
          <w:sz w:val="13"/>
        </w:rPr>
      </w:pPr>
    </w:p>
    <w:p>
      <w:pPr>
        <w:pStyle w:val="BodyText"/>
        <w:spacing w:before="92"/>
        <w:ind w:left="146"/>
      </w:pPr>
      <w:r>
        <w:rPr>
          <w:color w:val="2D332F"/>
          <w:u w:val="thick" w:color="2D332F"/>
        </w:rPr>
        <w:t>Next Conf</w:t>
      </w:r>
      <w:r>
        <w:rPr>
          <w:color w:val="494D49"/>
          <w:u w:val="thick" w:color="2D332F"/>
        </w:rPr>
        <w:t>e</w:t>
      </w:r>
      <w:r>
        <w:rPr>
          <w:color w:val="2D332F"/>
          <w:u w:val="thick" w:color="2D332F"/>
        </w:rPr>
        <w:t>renc e</w:t>
      </w:r>
      <w:r>
        <w:rPr>
          <w:color w:val="2D332F"/>
        </w:rPr>
        <w:t>: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7" w:lineRule="auto" w:before="92"/>
        <w:ind w:left="1949" w:right="295" w:firstLine="1"/>
      </w:pPr>
      <w:r>
        <w:rPr>
          <w:color w:val="1C211C"/>
          <w:sz w:val="18"/>
        </w:rPr>
        <w:t>ll </w:t>
      </w:r>
      <w:r>
        <w:rPr>
          <w:color w:val="2D332F"/>
        </w:rPr>
        <w:t>was sugg</w:t>
      </w:r>
      <w:r>
        <w:rPr>
          <w:color w:val="494D49"/>
        </w:rPr>
        <w:t>e</w:t>
      </w:r>
      <w:r>
        <w:rPr>
          <w:color w:val="2D332F"/>
        </w:rPr>
        <w:t>s</w:t>
      </w:r>
      <w:r>
        <w:rPr>
          <w:color w:val="0A0A0A"/>
        </w:rPr>
        <w:t>t</w:t>
      </w:r>
      <w:r>
        <w:rPr>
          <w:color w:val="2D332F"/>
        </w:rPr>
        <w:t>ed </w:t>
      </w:r>
      <w:r>
        <w:rPr>
          <w:color w:val="0A0A0A"/>
        </w:rPr>
        <w:t>th</w:t>
      </w:r>
      <w:r>
        <w:rPr>
          <w:color w:val="2D332F"/>
        </w:rPr>
        <w:t>a</w:t>
      </w:r>
      <w:r>
        <w:rPr>
          <w:color w:val="0A0A0A"/>
        </w:rPr>
        <w:t>t </w:t>
      </w:r>
      <w:r>
        <w:rPr>
          <w:color w:val="2D332F"/>
        </w:rPr>
        <w:t>we </w:t>
      </w:r>
      <w:r>
        <w:rPr>
          <w:color w:val="1C211C"/>
        </w:rPr>
        <w:t>abandon the idea of </w:t>
      </w:r>
      <w:r>
        <w:rPr>
          <w:color w:val="2D332F"/>
        </w:rPr>
        <w:t>going </w:t>
      </w:r>
      <w:r>
        <w:rPr>
          <w:color w:val="1C211C"/>
        </w:rPr>
        <w:t>to </w:t>
      </w:r>
      <w:r>
        <w:rPr>
          <w:color w:val="2D332F"/>
        </w:rPr>
        <w:t>Christchurch </w:t>
      </w:r>
      <w:r>
        <w:rPr>
          <w:color w:val="1C211C"/>
        </w:rPr>
        <w:t>next </w:t>
      </w:r>
      <w:r>
        <w:rPr>
          <w:color w:val="494D49"/>
        </w:rPr>
        <w:t>y</w:t>
      </w:r>
      <w:r>
        <w:rPr>
          <w:color w:val="2D332F"/>
        </w:rPr>
        <w:t>ear as </w:t>
      </w:r>
      <w:r>
        <w:rPr>
          <w:color w:val="1C211C"/>
        </w:rPr>
        <w:t>this </w:t>
      </w:r>
      <w:r>
        <w:rPr>
          <w:color w:val="2D332F"/>
        </w:rPr>
        <w:t>would </w:t>
      </w:r>
      <w:r>
        <w:rPr>
          <w:color w:val="1C211C"/>
        </w:rPr>
        <w:t>mean that people </w:t>
      </w:r>
      <w:r>
        <w:rPr>
          <w:color w:val="2D332F"/>
        </w:rPr>
        <w:t>going </w:t>
      </w:r>
      <w:r>
        <w:rPr>
          <w:color w:val="1C211C"/>
        </w:rPr>
        <w:t>to the International </w:t>
      </w:r>
      <w:r>
        <w:rPr>
          <w:color w:val="2D332F"/>
        </w:rPr>
        <w:t>Congress would </w:t>
      </w:r>
      <w:r>
        <w:rPr>
          <w:color w:val="1C211C"/>
        </w:rPr>
        <w:t>not haYe the double trip </w:t>
      </w:r>
      <w:r>
        <w:rPr>
          <w:color w:val="494D49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56" w:lineRule="auto" w:before="1"/>
        <w:ind w:left="1944" w:firstLine="5"/>
      </w:pPr>
      <w:r>
        <w:rPr>
          <w:color w:val="2D332F"/>
        </w:rPr>
        <w:t>A representative </w:t>
      </w:r>
      <w:r>
        <w:rPr>
          <w:color w:val="1C211C"/>
        </w:rPr>
        <w:t>from New </w:t>
      </w:r>
      <w:r>
        <w:rPr>
          <w:color w:val="2D332F"/>
        </w:rPr>
        <w:t>South Wales extended an </w:t>
      </w:r>
      <w:r>
        <w:rPr>
          <w:color w:val="1C211C"/>
        </w:rPr>
        <w:t>invitation to Sydney for the 1996 </w:t>
      </w:r>
      <w:r>
        <w:rPr>
          <w:color w:val="2D332F"/>
        </w:rPr>
        <w:t>Conference</w:t>
      </w:r>
      <w:r>
        <w:rPr>
          <w:color w:val="0A0A0A"/>
        </w:rPr>
        <w:t>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2"/>
        <w:ind w:left="141"/>
      </w:pPr>
      <w:r>
        <w:rPr>
          <w:color w:val="2D332F"/>
          <w:u w:val="thick" w:color="595D57"/>
        </w:rPr>
        <w:t>Correspondence </w:t>
      </w:r>
      <w:r>
        <w:rPr>
          <w:color w:val="595D57"/>
        </w:rPr>
        <w:t>:</w:t>
      </w:r>
    </w:p>
    <w:p>
      <w:pPr>
        <w:spacing w:after="0"/>
        <w:sectPr>
          <w:type w:val="continuous"/>
          <w:pgSz w:w="11800" w:h="16730"/>
          <w:pgMar w:top="1380" w:bottom="280" w:left="1140" w:right="1280"/>
        </w:sectPr>
      </w:pPr>
    </w:p>
    <w:p>
      <w:pPr>
        <w:spacing w:before="80"/>
        <w:ind w:left="1929" w:right="0" w:firstLine="0"/>
        <w:jc w:val="left"/>
        <w:rPr>
          <w:b/>
          <w:sz w:val="19"/>
        </w:rPr>
      </w:pPr>
      <w:r>
        <w:rPr>
          <w:b/>
          <w:color w:val="1C211D"/>
          <w:w w:val="105"/>
          <w:sz w:val="19"/>
        </w:rPr>
        <w:t>Outwards.</w:t>
      </w:r>
    </w:p>
    <w:p>
      <w:pPr>
        <w:pStyle w:val="BodyText"/>
        <w:rPr>
          <w:b/>
          <w:sz w:val="15"/>
        </w:rPr>
      </w:pPr>
    </w:p>
    <w:p>
      <w:pPr>
        <w:tabs>
          <w:tab w:pos="3019" w:val="left" w:leader="none"/>
        </w:tabs>
        <w:spacing w:before="94"/>
        <w:ind w:left="1945" w:right="0" w:firstLine="0"/>
        <w:jc w:val="left"/>
        <w:rPr>
          <w:sz w:val="19"/>
        </w:rPr>
      </w:pPr>
      <w:r>
        <w:rPr>
          <w:rFonts w:ascii="Arial"/>
          <w:color w:val="1C211D"/>
          <w:position w:val="1"/>
          <w:sz w:val="17"/>
        </w:rPr>
        <w:t>I)</w:t>
        <w:tab/>
      </w:r>
      <w:r>
        <w:rPr>
          <w:color w:val="1C211D"/>
          <w:spacing w:val="-3"/>
          <w:sz w:val="19"/>
        </w:rPr>
        <w:t>L</w:t>
      </w:r>
      <w:r>
        <w:rPr>
          <w:color w:val="3D423D"/>
          <w:spacing w:val="-3"/>
          <w:sz w:val="19"/>
        </w:rPr>
        <w:t>e </w:t>
      </w:r>
      <w:r>
        <w:rPr>
          <w:color w:val="1C211D"/>
          <w:spacing w:val="3"/>
          <w:sz w:val="19"/>
        </w:rPr>
        <w:t>tt</w:t>
      </w:r>
      <w:r>
        <w:rPr>
          <w:color w:val="3D423D"/>
          <w:spacing w:val="3"/>
          <w:sz w:val="19"/>
        </w:rPr>
        <w:t>e</w:t>
      </w:r>
      <w:r>
        <w:rPr>
          <w:color w:val="1C211D"/>
          <w:spacing w:val="3"/>
          <w:sz w:val="19"/>
        </w:rPr>
        <w:t>rs </w:t>
      </w:r>
      <w:r>
        <w:rPr>
          <w:color w:val="1C211D"/>
          <w:sz w:val="19"/>
        </w:rPr>
        <w:t>to </w:t>
      </w:r>
      <w:r>
        <w:rPr>
          <w:rFonts w:ascii="Arial"/>
          <w:color w:val="2D312D"/>
          <w:sz w:val="19"/>
        </w:rPr>
        <w:t>C. </w:t>
      </w:r>
      <w:r>
        <w:rPr>
          <w:color w:val="1C211D"/>
          <w:sz w:val="19"/>
        </w:rPr>
        <w:t>Francis and </w:t>
      </w:r>
      <w:r>
        <w:rPr>
          <w:color w:val="2D312D"/>
          <w:sz w:val="19"/>
        </w:rPr>
        <w:t>S.</w:t>
      </w:r>
      <w:r>
        <w:rPr>
          <w:color w:val="2D312D"/>
          <w:spacing w:val="-24"/>
          <w:sz w:val="19"/>
        </w:rPr>
        <w:t> </w:t>
      </w:r>
      <w:r>
        <w:rPr>
          <w:color w:val="2D312D"/>
          <w:spacing w:val="1"/>
          <w:sz w:val="19"/>
        </w:rPr>
        <w:t>Ames</w:t>
      </w:r>
      <w:r>
        <w:rPr>
          <w:color w:val="545754"/>
          <w:spacing w:val="1"/>
          <w:sz w:val="19"/>
        </w:rPr>
        <w:t>.</w:t>
      </w:r>
    </w:p>
    <w:p>
      <w:pPr>
        <w:pStyle w:val="BodyText"/>
        <w:spacing w:before="4"/>
      </w:pPr>
    </w:p>
    <w:p>
      <w:pPr>
        <w:tabs>
          <w:tab w:pos="3019" w:val="left" w:leader="none"/>
        </w:tabs>
        <w:spacing w:before="0"/>
        <w:ind w:left="1938" w:right="0" w:firstLine="0"/>
        <w:jc w:val="left"/>
        <w:rPr>
          <w:sz w:val="23"/>
        </w:rPr>
      </w:pPr>
      <w:r>
        <w:rPr>
          <w:color w:val="2D312D"/>
          <w:position w:val="1"/>
          <w:sz w:val="18"/>
        </w:rPr>
        <w:t>2)</w:t>
        <w:tab/>
      </w:r>
      <w:r>
        <w:rPr>
          <w:color w:val="1C211D"/>
          <w:sz w:val="19"/>
        </w:rPr>
        <w:t>Letter</w:t>
      </w:r>
      <w:r>
        <w:rPr>
          <w:color w:val="1C211D"/>
          <w:spacing w:val="5"/>
          <w:sz w:val="19"/>
        </w:rPr>
        <w:t> </w:t>
      </w:r>
      <w:r>
        <w:rPr>
          <w:color w:val="1C211D"/>
          <w:sz w:val="23"/>
        </w:rPr>
        <w:t>to</w:t>
      </w:r>
      <w:r>
        <w:rPr>
          <w:color w:val="1C211D"/>
          <w:spacing w:val="-8"/>
          <w:sz w:val="23"/>
        </w:rPr>
        <w:t> </w:t>
      </w:r>
      <w:r>
        <w:rPr>
          <w:color w:val="1C211D"/>
          <w:sz w:val="23"/>
        </w:rPr>
        <w:t>the</w:t>
      </w:r>
      <w:r>
        <w:rPr>
          <w:color w:val="1C211D"/>
          <w:spacing w:val="-12"/>
          <w:sz w:val="23"/>
        </w:rPr>
        <w:t> </w:t>
      </w:r>
      <w:r>
        <w:rPr>
          <w:color w:val="1C211D"/>
          <w:sz w:val="23"/>
        </w:rPr>
        <w:t>Int</w:t>
      </w:r>
      <w:r>
        <w:rPr>
          <w:color w:val="1C211D"/>
          <w:spacing w:val="-26"/>
          <w:sz w:val="23"/>
        </w:rPr>
        <w:t> </w:t>
      </w:r>
      <w:r>
        <w:rPr>
          <w:color w:val="1C211D"/>
          <w:spacing w:val="2"/>
          <w:sz w:val="23"/>
        </w:rPr>
        <w:t>ernation</w:t>
      </w:r>
      <w:r>
        <w:rPr>
          <w:color w:val="3D423D"/>
          <w:spacing w:val="2"/>
          <w:sz w:val="23"/>
        </w:rPr>
        <w:t>a</w:t>
      </w:r>
      <w:r>
        <w:rPr>
          <w:color w:val="1C211D"/>
          <w:spacing w:val="2"/>
          <w:sz w:val="23"/>
        </w:rPr>
        <w:t>l</w:t>
      </w:r>
      <w:r>
        <w:rPr>
          <w:color w:val="1C211D"/>
          <w:spacing w:val="-11"/>
          <w:sz w:val="23"/>
        </w:rPr>
        <w:t> </w:t>
      </w:r>
      <w:r>
        <w:rPr>
          <w:color w:val="3D423D"/>
          <w:sz w:val="23"/>
        </w:rPr>
        <w:t>Co</w:t>
      </w:r>
      <w:r>
        <w:rPr>
          <w:color w:val="1C211D"/>
          <w:sz w:val="23"/>
        </w:rPr>
        <w:t>ngress</w:t>
      </w:r>
      <w:r>
        <w:rPr>
          <w:color w:val="626766"/>
          <w:sz w:val="23"/>
        </w:rPr>
        <w:t>.</w:t>
      </w:r>
    </w:p>
    <w:p>
      <w:pPr>
        <w:pStyle w:val="BodyText"/>
        <w:spacing w:before="2"/>
        <w:rPr>
          <w:sz w:val="13"/>
        </w:rPr>
      </w:pPr>
    </w:p>
    <w:p>
      <w:pPr>
        <w:spacing w:before="92"/>
        <w:ind w:left="1938" w:right="0" w:firstLine="0"/>
        <w:jc w:val="left"/>
        <w:rPr>
          <w:b/>
          <w:sz w:val="19"/>
        </w:rPr>
      </w:pPr>
      <w:r>
        <w:rPr>
          <w:b/>
          <w:color w:val="1C211D"/>
          <w:w w:val="105"/>
          <w:sz w:val="19"/>
        </w:rPr>
        <w:t>Innards.</w:t>
      </w:r>
    </w:p>
    <w:p>
      <w:pPr>
        <w:pStyle w:val="BodyText"/>
        <w:rPr>
          <w:b/>
          <w:sz w:val="22"/>
        </w:rPr>
      </w:pPr>
    </w:p>
    <w:p>
      <w:pPr>
        <w:tabs>
          <w:tab w:pos="3010" w:val="left" w:leader="none"/>
        </w:tabs>
        <w:spacing w:line="256" w:lineRule="auto" w:before="1"/>
        <w:ind w:left="1926" w:right="2389" w:firstLine="19"/>
        <w:jc w:val="left"/>
        <w:rPr>
          <w:sz w:val="19"/>
        </w:rPr>
      </w:pPr>
      <w:r>
        <w:rPr>
          <w:color w:val="1C211D"/>
          <w:sz w:val="19"/>
        </w:rPr>
        <w:t>l</w:t>
      </w:r>
      <w:r>
        <w:rPr>
          <w:color w:val="1C211D"/>
          <w:spacing w:val="-27"/>
          <w:sz w:val="19"/>
        </w:rPr>
        <w:t> </w:t>
      </w:r>
      <w:r>
        <w:rPr>
          <w:color w:val="3D423D"/>
          <w:sz w:val="19"/>
        </w:rPr>
        <w:t>)</w:t>
        <w:tab/>
      </w:r>
      <w:r>
        <w:rPr>
          <w:color w:val="2D312D"/>
          <w:sz w:val="19"/>
        </w:rPr>
        <w:t>From </w:t>
      </w:r>
      <w:r>
        <w:rPr>
          <w:color w:val="1C211D"/>
          <w:sz w:val="21"/>
        </w:rPr>
        <w:t>J. </w:t>
      </w:r>
      <w:r>
        <w:rPr>
          <w:color w:val="1C211D"/>
          <w:sz w:val="19"/>
        </w:rPr>
        <w:t>Reed </w:t>
      </w:r>
      <w:r>
        <w:rPr>
          <w:color w:val="3D423D"/>
          <w:sz w:val="19"/>
        </w:rPr>
        <w:t>y </w:t>
      </w:r>
      <w:r>
        <w:rPr>
          <w:color w:val="1C211D"/>
          <w:sz w:val="19"/>
        </w:rPr>
        <w:t>regarding QICPE response to the requ</w:t>
      </w:r>
      <w:r>
        <w:rPr>
          <w:color w:val="3D423D"/>
          <w:sz w:val="19"/>
        </w:rPr>
        <w:t>es </w:t>
      </w:r>
      <w:r>
        <w:rPr>
          <w:color w:val="1C211D"/>
          <w:sz w:val="19"/>
        </w:rPr>
        <w:t>ts in </w:t>
      </w:r>
      <w:r>
        <w:rPr>
          <w:color w:val="2D312D"/>
          <w:sz w:val="19"/>
        </w:rPr>
        <w:t>the Minutes of </w:t>
      </w:r>
      <w:r>
        <w:rPr>
          <w:color w:val="1C211D"/>
          <w:sz w:val="19"/>
        </w:rPr>
        <w:t>th </w:t>
      </w:r>
      <w:r>
        <w:rPr>
          <w:color w:val="3D423D"/>
          <w:sz w:val="19"/>
        </w:rPr>
        <w:t>e </w:t>
      </w:r>
      <w:r>
        <w:rPr>
          <w:color w:val="1C211D"/>
          <w:sz w:val="19"/>
        </w:rPr>
        <w:t>la </w:t>
      </w:r>
      <w:r>
        <w:rPr>
          <w:color w:val="3D423D"/>
          <w:spacing w:val="5"/>
          <w:sz w:val="19"/>
        </w:rPr>
        <w:t>s</w:t>
      </w:r>
      <w:r>
        <w:rPr>
          <w:color w:val="1C211D"/>
          <w:spacing w:val="5"/>
          <w:sz w:val="19"/>
        </w:rPr>
        <w:t>t</w:t>
      </w:r>
      <w:r>
        <w:rPr>
          <w:color w:val="1C211D"/>
          <w:spacing w:val="17"/>
          <w:sz w:val="19"/>
        </w:rPr>
        <w:t> </w:t>
      </w:r>
      <w:r>
        <w:rPr>
          <w:color w:val="2D312D"/>
          <w:sz w:val="19"/>
        </w:rPr>
        <w:t>AGM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800" w:h="16730"/>
          <w:pgMar w:header="0" w:footer="889" w:top="1440" w:bottom="1080" w:left="1140" w:right="1280"/>
        </w:sectPr>
      </w:pPr>
    </w:p>
    <w:p>
      <w:pPr>
        <w:pStyle w:val="Heading3"/>
        <w:spacing w:before="100"/>
        <w:ind w:left="1904"/>
        <w:rPr>
          <w:rFonts w:ascii="Courier New"/>
        </w:rPr>
      </w:pPr>
      <w:r>
        <w:rPr>
          <w:rFonts w:ascii="Courier New"/>
          <w:color w:val="3D423D"/>
          <w:w w:val="90"/>
        </w:rPr>
        <w:t>2)</w:t>
      </w:r>
    </w:p>
    <w:p>
      <w:pPr>
        <w:spacing w:before="2"/>
        <w:ind w:left="0" w:right="0" w:firstLine="0"/>
        <w:jc w:val="right"/>
        <w:rPr>
          <w:sz w:val="19"/>
        </w:rPr>
      </w:pPr>
      <w:r>
        <w:rPr>
          <w:color w:val="2D312D"/>
          <w:sz w:val="19"/>
        </w:rPr>
        <w:t>Conference.</w:t>
      </w:r>
    </w:p>
    <w:p>
      <w:pPr>
        <w:tabs>
          <w:tab w:pos="5880" w:val="left" w:leader="none"/>
        </w:tabs>
        <w:spacing w:before="115"/>
        <w:ind w:left="90" w:right="0" w:firstLine="0"/>
        <w:jc w:val="left"/>
        <w:rPr>
          <w:sz w:val="19"/>
        </w:rPr>
      </w:pPr>
      <w:r>
        <w:rPr/>
        <w:br w:type="column"/>
      </w:r>
      <w:r>
        <w:rPr>
          <w:color w:val="1C211D"/>
          <w:position w:val="2"/>
          <w:sz w:val="19"/>
        </w:rPr>
        <w:t>From </w:t>
      </w:r>
      <w:r>
        <w:rPr>
          <w:color w:val="1C211D"/>
          <w:spacing w:val="1"/>
          <w:position w:val="2"/>
          <w:sz w:val="19"/>
        </w:rPr>
        <w:t>R</w:t>
      </w:r>
      <w:r>
        <w:rPr>
          <w:color w:val="3D423D"/>
          <w:spacing w:val="1"/>
          <w:position w:val="2"/>
          <w:sz w:val="19"/>
        </w:rPr>
        <w:t>. </w:t>
      </w:r>
      <w:r>
        <w:rPr>
          <w:color w:val="1C211D"/>
          <w:spacing w:val="2"/>
          <w:position w:val="2"/>
          <w:sz w:val="19"/>
        </w:rPr>
        <w:t>Brad </w:t>
      </w:r>
      <w:r>
        <w:rPr>
          <w:color w:val="1C211D"/>
          <w:position w:val="2"/>
          <w:sz w:val="19"/>
        </w:rPr>
        <w:t>le</w:t>
      </w:r>
      <w:r>
        <w:rPr>
          <w:color w:val="3D423D"/>
          <w:position w:val="2"/>
          <w:sz w:val="19"/>
        </w:rPr>
        <w:t>y </w:t>
      </w:r>
      <w:r>
        <w:rPr>
          <w:color w:val="2D312D"/>
          <w:position w:val="2"/>
          <w:sz w:val="19"/>
        </w:rPr>
        <w:t>arxilogising  </w:t>
      </w:r>
      <w:r>
        <w:rPr>
          <w:color w:val="1C211D"/>
          <w:position w:val="2"/>
          <w:sz w:val="19"/>
        </w:rPr>
        <w:t>for h </w:t>
      </w:r>
      <w:r>
        <w:rPr>
          <w:color w:val="1C211D"/>
          <w:spacing w:val="2"/>
          <w:position w:val="2"/>
          <w:sz w:val="19"/>
        </w:rPr>
        <w:t>i</w:t>
      </w:r>
      <w:r>
        <w:rPr>
          <w:color w:val="3D423D"/>
          <w:spacing w:val="2"/>
          <w:position w:val="2"/>
          <w:sz w:val="19"/>
        </w:rPr>
        <w:t>s </w:t>
      </w:r>
      <w:r>
        <w:rPr>
          <w:color w:val="1C211D"/>
          <w:position w:val="2"/>
          <w:sz w:val="19"/>
        </w:rPr>
        <w:t>non</w:t>
      </w:r>
      <w:r>
        <w:rPr>
          <w:color w:val="1C211D"/>
          <w:spacing w:val="32"/>
          <w:position w:val="2"/>
          <w:sz w:val="19"/>
        </w:rPr>
        <w:t> </w:t>
      </w:r>
      <w:r>
        <w:rPr>
          <w:color w:val="2D312D"/>
          <w:position w:val="2"/>
          <w:sz w:val="19"/>
        </w:rPr>
        <w:t>attendance</w:t>
      </w:r>
      <w:r>
        <w:rPr>
          <w:color w:val="2D312D"/>
          <w:spacing w:val="15"/>
          <w:position w:val="2"/>
          <w:sz w:val="19"/>
        </w:rPr>
        <w:t> </w:t>
      </w:r>
      <w:r>
        <w:rPr>
          <w:color w:val="2D312D"/>
          <w:position w:val="2"/>
          <w:sz w:val="19"/>
        </w:rPr>
        <w:t>at</w:t>
        <w:tab/>
      </w:r>
      <w:r>
        <w:rPr>
          <w:color w:val="1C211D"/>
          <w:sz w:val="19"/>
        </w:rPr>
        <w:t>this</w:t>
      </w:r>
    </w:p>
    <w:p>
      <w:pPr>
        <w:spacing w:after="0"/>
        <w:jc w:val="left"/>
        <w:rPr>
          <w:sz w:val="19"/>
        </w:rPr>
        <w:sectPr>
          <w:type w:val="continuous"/>
          <w:pgSz w:w="11800" w:h="16730"/>
          <w:pgMar w:top="1380" w:bottom="280" w:left="1140" w:right="1280"/>
          <w:cols w:num="2" w:equalWidth="0">
            <w:col w:w="2871" w:space="40"/>
            <w:col w:w="6469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tabs>
          <w:tab w:pos="2995" w:val="left" w:leader="none"/>
        </w:tabs>
        <w:spacing w:before="93"/>
        <w:ind w:left="1918" w:right="0" w:firstLine="0"/>
        <w:jc w:val="left"/>
        <w:rPr>
          <w:sz w:val="23"/>
        </w:rPr>
      </w:pPr>
      <w:r>
        <w:rPr>
          <w:rFonts w:ascii="Arial"/>
          <w:color w:val="3D423D"/>
          <w:w w:val="95"/>
          <w:sz w:val="16"/>
        </w:rPr>
        <w:t>J)</w:t>
        <w:tab/>
      </w:r>
      <w:r>
        <w:rPr>
          <w:color w:val="2D312D"/>
          <w:w w:val="95"/>
          <w:sz w:val="23"/>
        </w:rPr>
        <w:t>From</w:t>
      </w:r>
      <w:r>
        <w:rPr>
          <w:color w:val="2D312D"/>
          <w:spacing w:val="-12"/>
          <w:w w:val="95"/>
          <w:sz w:val="23"/>
        </w:rPr>
        <w:t> </w:t>
      </w:r>
      <w:r>
        <w:rPr>
          <w:rFonts w:ascii="Arial"/>
          <w:color w:val="2D312D"/>
          <w:w w:val="95"/>
          <w:sz w:val="23"/>
        </w:rPr>
        <w:t>c.</w:t>
      </w:r>
      <w:r>
        <w:rPr>
          <w:rFonts w:ascii="Arial"/>
          <w:color w:val="2D312D"/>
          <w:spacing w:val="-13"/>
          <w:w w:val="95"/>
          <w:sz w:val="23"/>
        </w:rPr>
        <w:t> </w:t>
      </w:r>
      <w:r>
        <w:rPr>
          <w:color w:val="1C211D"/>
          <w:w w:val="95"/>
          <w:sz w:val="23"/>
        </w:rPr>
        <w:t>Bai</w:t>
      </w:r>
      <w:r>
        <w:rPr>
          <w:color w:val="1C211D"/>
          <w:spacing w:val="-32"/>
          <w:w w:val="95"/>
          <w:sz w:val="23"/>
        </w:rPr>
        <w:t> </w:t>
      </w:r>
      <w:r>
        <w:rPr>
          <w:color w:val="1C211D"/>
          <w:w w:val="95"/>
          <w:sz w:val="23"/>
        </w:rPr>
        <w:t>le</w:t>
      </w:r>
      <w:r>
        <w:rPr>
          <w:color w:val="3D423D"/>
          <w:w w:val="95"/>
          <w:sz w:val="23"/>
        </w:rPr>
        <w:t>y</w:t>
      </w:r>
      <w:r>
        <w:rPr>
          <w:color w:val="3D423D"/>
          <w:spacing w:val="-15"/>
          <w:w w:val="95"/>
          <w:sz w:val="23"/>
        </w:rPr>
        <w:t> </w:t>
      </w:r>
      <w:r>
        <w:rPr>
          <w:color w:val="2D312D"/>
          <w:w w:val="95"/>
          <w:sz w:val="23"/>
        </w:rPr>
        <w:t>apologis;ng</w:t>
      </w:r>
      <w:r>
        <w:rPr>
          <w:color w:val="2D312D"/>
          <w:spacing w:val="10"/>
          <w:w w:val="95"/>
          <w:sz w:val="23"/>
        </w:rPr>
        <w:t> </w:t>
      </w:r>
      <w:r>
        <w:rPr>
          <w:color w:val="1C211D"/>
          <w:w w:val="95"/>
          <w:sz w:val="23"/>
        </w:rPr>
        <w:t>for his</w:t>
      </w:r>
      <w:r>
        <w:rPr>
          <w:color w:val="1C211D"/>
          <w:spacing w:val="-1"/>
          <w:w w:val="95"/>
          <w:sz w:val="23"/>
        </w:rPr>
        <w:t> </w:t>
      </w:r>
      <w:r>
        <w:rPr>
          <w:color w:val="1C211D"/>
          <w:w w:val="95"/>
          <w:sz w:val="23"/>
        </w:rPr>
        <w:t>non</w:t>
      </w:r>
      <w:r>
        <w:rPr>
          <w:color w:val="1C211D"/>
          <w:spacing w:val="-6"/>
          <w:w w:val="95"/>
          <w:sz w:val="23"/>
        </w:rPr>
        <w:t> </w:t>
      </w:r>
      <w:r>
        <w:rPr>
          <w:color w:val="1C211D"/>
          <w:w w:val="95"/>
          <w:sz w:val="23"/>
        </w:rPr>
        <w:t>attendance</w:t>
      </w:r>
      <w:r>
        <w:rPr>
          <w:color w:val="1C211D"/>
          <w:spacing w:val="5"/>
          <w:w w:val="95"/>
          <w:sz w:val="23"/>
        </w:rPr>
        <w:t> </w:t>
      </w:r>
      <w:r>
        <w:rPr>
          <w:color w:val="1C211D"/>
          <w:w w:val="95"/>
          <w:sz w:val="23"/>
        </w:rPr>
        <w:t>at</w:t>
      </w:r>
    </w:p>
    <w:p>
      <w:pPr>
        <w:spacing w:before="8"/>
        <w:ind w:left="1920" w:right="0" w:firstLine="0"/>
        <w:jc w:val="left"/>
        <w:rPr>
          <w:sz w:val="19"/>
        </w:rPr>
      </w:pPr>
      <w:r>
        <w:rPr>
          <w:color w:val="2D312D"/>
          <w:sz w:val="19"/>
        </w:rPr>
        <w:t>this Conference </w:t>
      </w:r>
      <w:r>
        <w:rPr>
          <w:color w:val="545754"/>
          <w:sz w:val="19"/>
        </w:rPr>
        <w:t>.</w:t>
      </w:r>
    </w:p>
    <w:p>
      <w:pPr>
        <w:pStyle w:val="BodyText"/>
        <w:spacing w:before="7"/>
        <w:rPr>
          <w:sz w:val="23"/>
        </w:rPr>
      </w:pPr>
    </w:p>
    <w:p>
      <w:pPr>
        <w:tabs>
          <w:tab w:pos="2996" w:val="left" w:leader="none"/>
        </w:tabs>
        <w:spacing w:line="268" w:lineRule="auto" w:before="0"/>
        <w:ind w:left="1906" w:right="2690" w:firstLine="3"/>
        <w:jc w:val="left"/>
        <w:rPr>
          <w:sz w:val="19"/>
        </w:rPr>
      </w:pPr>
      <w:r>
        <w:rPr>
          <w:color w:val="2D312D"/>
          <w:sz w:val="19"/>
        </w:rPr>
        <w:t>4)</w:t>
        <w:tab/>
      </w:r>
      <w:r>
        <w:rPr>
          <w:color w:val="1C211D"/>
          <w:sz w:val="19"/>
        </w:rPr>
        <w:t>From Ra </w:t>
      </w:r>
      <w:r>
        <w:rPr>
          <w:color w:val="3D423D"/>
          <w:sz w:val="19"/>
        </w:rPr>
        <w:t>y </w:t>
      </w:r>
      <w:r>
        <w:rPr>
          <w:color w:val="1C211D"/>
          <w:sz w:val="19"/>
        </w:rPr>
        <w:t>Rc </w:t>
      </w:r>
      <w:r>
        <w:rPr>
          <w:color w:val="1C211D"/>
          <w:spacing w:val="1"/>
          <w:sz w:val="19"/>
        </w:rPr>
        <w:t>ddiclitT</w:t>
      </w:r>
      <w:r>
        <w:rPr>
          <w:color w:val="3D423D"/>
          <w:spacing w:val="1"/>
          <w:sz w:val="19"/>
        </w:rPr>
        <w:t>c </w:t>
      </w:r>
      <w:r>
        <w:rPr>
          <w:color w:val="2D312D"/>
          <w:sz w:val="19"/>
        </w:rPr>
        <w:t>;ipologising </w:t>
      </w:r>
      <w:r>
        <w:rPr>
          <w:color w:val="1C211D"/>
          <w:sz w:val="19"/>
        </w:rPr>
        <w:t>for his non attenda </w:t>
      </w:r>
      <w:r>
        <w:rPr>
          <w:color w:val="1C211D"/>
          <w:spacing w:val="1"/>
          <w:sz w:val="19"/>
        </w:rPr>
        <w:t>nc</w:t>
      </w:r>
      <w:r>
        <w:rPr>
          <w:color w:val="3D423D"/>
          <w:spacing w:val="1"/>
          <w:sz w:val="19"/>
        </w:rPr>
        <w:t>e </w:t>
      </w:r>
      <w:r>
        <w:rPr>
          <w:color w:val="2D312D"/>
          <w:sz w:val="19"/>
        </w:rPr>
        <w:t>at </w:t>
      </w:r>
      <w:r>
        <w:rPr>
          <w:color w:val="1C211D"/>
          <w:sz w:val="19"/>
        </w:rPr>
        <w:t>this</w:t>
      </w:r>
      <w:r>
        <w:rPr>
          <w:color w:val="1C211D"/>
          <w:spacing w:val="-1"/>
          <w:sz w:val="19"/>
        </w:rPr>
        <w:t> </w:t>
      </w:r>
      <w:r>
        <w:rPr>
          <w:color w:val="2D312D"/>
          <w:sz w:val="19"/>
        </w:rPr>
        <w:t>Conference.</w:t>
      </w:r>
    </w:p>
    <w:p>
      <w:pPr>
        <w:pStyle w:val="BodyText"/>
        <w:spacing w:before="6"/>
        <w:rPr>
          <w:sz w:val="12"/>
        </w:rPr>
      </w:pPr>
    </w:p>
    <w:p>
      <w:pPr>
        <w:spacing w:before="93"/>
        <w:ind w:left="103" w:right="0" w:firstLine="0"/>
        <w:jc w:val="left"/>
        <w:rPr>
          <w:sz w:val="19"/>
        </w:rPr>
      </w:pPr>
      <w:r>
        <w:rPr>
          <w:color w:val="2D312D"/>
          <w:sz w:val="19"/>
          <w:u w:val="thick" w:color="3D423D"/>
        </w:rPr>
        <w:t>General </w:t>
      </w:r>
      <w:r>
        <w:rPr>
          <w:color w:val="1C211D"/>
          <w:sz w:val="19"/>
          <w:u w:val="thick" w:color="3D423D"/>
        </w:rPr>
        <w:t>Bus in </w:t>
      </w:r>
      <w:r>
        <w:rPr>
          <w:color w:val="3D423D"/>
          <w:sz w:val="19"/>
          <w:u w:val="thick" w:color="3D423D"/>
        </w:rPr>
        <w:t>ess:</w:t>
      </w:r>
    </w:p>
    <w:p>
      <w:pPr>
        <w:pStyle w:val="BodyText"/>
        <w:spacing w:before="2"/>
        <w:rPr>
          <w:sz w:val="15"/>
        </w:rPr>
      </w:pPr>
    </w:p>
    <w:p>
      <w:pPr>
        <w:tabs>
          <w:tab w:pos="2263" w:val="left" w:leader="none"/>
        </w:tabs>
        <w:spacing w:before="92"/>
        <w:ind w:left="1923" w:right="0" w:firstLine="0"/>
        <w:jc w:val="left"/>
        <w:rPr>
          <w:b/>
          <w:sz w:val="19"/>
        </w:rPr>
      </w:pPr>
      <w:r>
        <w:rPr>
          <w:b/>
          <w:color w:val="1C211D"/>
          <w:w w:val="105"/>
          <w:sz w:val="20"/>
        </w:rPr>
        <w:t>t.</w:t>
        <w:tab/>
      </w:r>
      <w:r>
        <w:rPr>
          <w:b/>
          <w:color w:val="1C211D"/>
          <w:w w:val="105"/>
          <w:sz w:val="19"/>
        </w:rPr>
        <w:t>Pr</w:t>
      </w:r>
      <w:r>
        <w:rPr>
          <w:b/>
          <w:color w:val="3D423D"/>
          <w:w w:val="105"/>
          <w:sz w:val="19"/>
        </w:rPr>
        <w:t>e</w:t>
      </w:r>
      <w:r>
        <w:rPr>
          <w:b/>
          <w:color w:val="1C211D"/>
          <w:w w:val="105"/>
          <w:sz w:val="19"/>
        </w:rPr>
        <w:t>senters in ReYiew </w:t>
      </w:r>
      <w:r>
        <w:rPr>
          <w:b/>
          <w:color w:val="2D312D"/>
          <w:w w:val="105"/>
          <w:sz w:val="19"/>
        </w:rPr>
        <w:t>Committ</w:t>
      </w:r>
      <w:r>
        <w:rPr>
          <w:b/>
          <w:color w:val="2D312D"/>
          <w:spacing w:val="-11"/>
          <w:w w:val="105"/>
          <w:sz w:val="19"/>
        </w:rPr>
        <w:t> </w:t>
      </w:r>
      <w:r>
        <w:rPr>
          <w:b/>
          <w:color w:val="2D312D"/>
          <w:w w:val="105"/>
          <w:sz w:val="19"/>
        </w:rPr>
        <w:t>cs.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914" w:right="0" w:firstLine="0"/>
        <w:jc w:val="left"/>
        <w:rPr>
          <w:sz w:val="19"/>
        </w:rPr>
      </w:pPr>
      <w:r>
        <w:rPr>
          <w:color w:val="1C211D"/>
          <w:sz w:val="19"/>
        </w:rPr>
        <w:t>Following a long and \'cr</w:t>
      </w:r>
      <w:r>
        <w:rPr>
          <w:color w:val="3D423D"/>
          <w:sz w:val="19"/>
        </w:rPr>
        <w:t>y </w:t>
      </w:r>
      <w:r>
        <w:rPr>
          <w:color w:val="1C211D"/>
          <w:sz w:val="19"/>
        </w:rPr>
        <w:t>fruitful dif.c us </w:t>
      </w:r>
      <w:r>
        <w:rPr>
          <w:color w:val="3D423D"/>
          <w:sz w:val="19"/>
        </w:rPr>
        <w:t>s </w:t>
      </w:r>
      <w:r>
        <w:rPr>
          <w:color w:val="1C211D"/>
          <w:sz w:val="19"/>
        </w:rPr>
        <w:t>ion of the i</w:t>
      </w:r>
      <w:r>
        <w:rPr>
          <w:color w:val="3D423D"/>
          <w:sz w:val="19"/>
        </w:rPr>
        <w:t>ss</w:t>
      </w:r>
      <w:r>
        <w:rPr>
          <w:color w:val="1C211D"/>
          <w:sz w:val="19"/>
        </w:rPr>
        <w:t>ue it </w:t>
      </w:r>
      <w:r>
        <w:rPr>
          <w:color w:val="2D312D"/>
          <w:sz w:val="19"/>
        </w:rPr>
        <w:t>was </w:t>
      </w:r>
      <w:r>
        <w:rPr>
          <w:color w:val="1C211D"/>
          <w:sz w:val="19"/>
        </w:rPr>
        <w:t>re</w:t>
      </w:r>
      <w:r>
        <w:rPr>
          <w:color w:val="3D423D"/>
          <w:sz w:val="19"/>
        </w:rPr>
        <w:t>so </w:t>
      </w:r>
      <w:r>
        <w:rPr>
          <w:color w:val="1C211D"/>
          <w:sz w:val="19"/>
        </w:rPr>
        <w:t>l</w:t>
      </w:r>
      <w:r>
        <w:rPr>
          <w:color w:val="3D423D"/>
          <w:sz w:val="19"/>
        </w:rPr>
        <w:t>ve</w:t>
      </w:r>
      <w:r>
        <w:rPr>
          <w:color w:val="1C211D"/>
          <w:sz w:val="19"/>
        </w:rPr>
        <w:t>d</w:t>
      </w:r>
      <w:r>
        <w:rPr>
          <w:color w:val="545754"/>
          <w:sz w:val="19"/>
        </w:rPr>
        <w:t>:</w:t>
      </w:r>
    </w:p>
    <w:p>
      <w:pPr>
        <w:pStyle w:val="BodyText"/>
        <w:rPr>
          <w:sz w:val="22"/>
        </w:rPr>
      </w:pPr>
    </w:p>
    <w:p>
      <w:pPr>
        <w:tabs>
          <w:tab w:pos="1897" w:val="left" w:leader="none"/>
        </w:tabs>
        <w:spacing w:line="259" w:lineRule="auto" w:before="0"/>
        <w:ind w:left="1896" w:right="295" w:hanging="1588"/>
        <w:jc w:val="left"/>
        <w:rPr>
          <w:sz w:val="19"/>
        </w:rPr>
      </w:pPr>
      <w:r>
        <w:rPr>
          <w:color w:val="2D312D"/>
          <w:sz w:val="18"/>
        </w:rPr>
        <w:t>M94</w:t>
      </w:r>
      <w:r>
        <w:rPr>
          <w:color w:val="2D312D"/>
          <w:spacing w:val="-24"/>
          <w:sz w:val="18"/>
        </w:rPr>
        <w:t> </w:t>
      </w:r>
      <w:r>
        <w:rPr>
          <w:color w:val="626766"/>
          <w:sz w:val="18"/>
        </w:rPr>
        <w:t>/</w:t>
      </w:r>
      <w:r>
        <w:rPr>
          <w:color w:val="626766"/>
          <w:spacing w:val="-28"/>
          <w:sz w:val="18"/>
        </w:rPr>
        <w:t> </w:t>
      </w:r>
      <w:r>
        <w:rPr>
          <w:color w:val="1C211D"/>
          <w:sz w:val="18"/>
        </w:rPr>
        <w:t>1</w:t>
      </w:r>
      <w:r>
        <w:rPr>
          <w:color w:val="1C211D"/>
          <w:spacing w:val="-28"/>
          <w:sz w:val="18"/>
        </w:rPr>
        <w:t> </w:t>
      </w:r>
      <w:r>
        <w:rPr>
          <w:color w:val="1C211D"/>
          <w:spacing w:val="1"/>
          <w:sz w:val="18"/>
        </w:rPr>
        <w:t>4</w:t>
      </w:r>
      <w:r>
        <w:rPr>
          <w:color w:val="545754"/>
          <w:spacing w:val="1"/>
          <w:sz w:val="18"/>
        </w:rPr>
        <w:t>.</w:t>
        <w:tab/>
        <w:tab/>
      </w:r>
      <w:r>
        <w:rPr>
          <w:color w:val="3D423D"/>
          <w:sz w:val="19"/>
        </w:rPr>
        <w:t>T </w:t>
      </w:r>
      <w:r>
        <w:rPr>
          <w:color w:val="1C211D"/>
          <w:sz w:val="19"/>
        </w:rPr>
        <w:t>h:i t the </w:t>
      </w:r>
      <w:r>
        <w:rPr>
          <w:color w:val="2D312D"/>
          <w:sz w:val="19"/>
        </w:rPr>
        <w:t>Conference </w:t>
      </w:r>
      <w:r>
        <w:rPr>
          <w:color w:val="1C211D"/>
          <w:sz w:val="19"/>
        </w:rPr>
        <w:t>in  1995  u</w:t>
      </w:r>
      <w:r>
        <w:rPr>
          <w:color w:val="3D423D"/>
          <w:sz w:val="19"/>
        </w:rPr>
        <w:t>se  </w:t>
      </w:r>
      <w:r>
        <w:rPr>
          <w:color w:val="2D312D"/>
          <w:sz w:val="19"/>
        </w:rPr>
        <w:t>working </w:t>
      </w:r>
      <w:r>
        <w:rPr>
          <w:color w:val="3D423D"/>
          <w:sz w:val="19"/>
        </w:rPr>
        <w:t>g ro</w:t>
      </w:r>
      <w:r>
        <w:rPr>
          <w:color w:val="1C211D"/>
          <w:sz w:val="19"/>
        </w:rPr>
        <w:t>ur s </w:t>
      </w:r>
      <w:r>
        <w:rPr>
          <w:color w:val="2D312D"/>
          <w:sz w:val="19"/>
        </w:rPr>
        <w:t>focussin  on our rccr  review  </w:t>
      </w:r>
      <w:r>
        <w:rPr>
          <w:color w:val="1C211D"/>
          <w:sz w:val="19"/>
        </w:rPr>
        <w:t>pre</w:t>
      </w:r>
      <w:r>
        <w:rPr>
          <w:color w:val="3D423D"/>
          <w:sz w:val="19"/>
        </w:rPr>
        <w:t>ce</w:t>
      </w:r>
      <w:r>
        <w:rPr>
          <w:color w:val="626766"/>
          <w:sz w:val="19"/>
        </w:rPr>
        <w:t>s</w:t>
      </w:r>
      <w:r>
        <w:rPr>
          <w:color w:val="3D423D"/>
          <w:sz w:val="19"/>
        </w:rPr>
        <w:t>ses </w:t>
      </w:r>
      <w:r>
        <w:rPr>
          <w:color w:val="2D312D"/>
          <w:sz w:val="19"/>
        </w:rPr>
        <w:t>in </w:t>
      </w:r>
      <w:r>
        <w:rPr>
          <w:color w:val="1C211D"/>
          <w:sz w:val="19"/>
        </w:rPr>
        <w:t>relation to </w:t>
      </w:r>
      <w:r>
        <w:rPr>
          <w:color w:val="2D312D"/>
          <w:sz w:val="19"/>
        </w:rPr>
        <w:t>power. sexuality.  </w:t>
      </w:r>
      <w:r>
        <w:rPr>
          <w:color w:val="1C211D"/>
          <w:sz w:val="19"/>
        </w:rPr>
        <w:t>boundar ie </w:t>
      </w:r>
      <w:r>
        <w:rPr>
          <w:color w:val="3D423D"/>
          <w:sz w:val="19"/>
        </w:rPr>
        <w:t>s.  </w:t>
      </w:r>
      <w:r>
        <w:rPr>
          <w:color w:val="1C211D"/>
          <w:sz w:val="19"/>
        </w:rPr>
        <w:t>learn in </w:t>
      </w:r>
      <w:r>
        <w:rPr>
          <w:color w:val="3D423D"/>
          <w:sz w:val="19"/>
        </w:rPr>
        <w:t>g </w:t>
      </w:r>
      <w:r>
        <w:rPr>
          <w:color w:val="2D312D"/>
          <w:sz w:val="19"/>
        </w:rPr>
        <w:t>and  </w:t>
      </w:r>
      <w:r>
        <w:rPr>
          <w:color w:val="1C211D"/>
          <w:sz w:val="19"/>
        </w:rPr>
        <w:t>new aprroaches  such as </w:t>
      </w:r>
      <w:r>
        <w:rPr>
          <w:color w:val="2D312D"/>
          <w:sz w:val="19"/>
        </w:rPr>
        <w:t>social and contextual </w:t>
      </w:r>
      <w:r>
        <w:rPr>
          <w:color w:val="1C211D"/>
          <w:sz w:val="19"/>
        </w:rPr>
        <w:t>i</w:t>
      </w:r>
      <w:r>
        <w:rPr>
          <w:color w:val="3D423D"/>
          <w:sz w:val="19"/>
        </w:rPr>
        <w:t>ss</w:t>
      </w:r>
      <w:r>
        <w:rPr>
          <w:color w:val="3D423D"/>
          <w:spacing w:val="-8"/>
          <w:sz w:val="19"/>
        </w:rPr>
        <w:t> </w:t>
      </w:r>
      <w:r>
        <w:rPr>
          <w:color w:val="1C211D"/>
          <w:sz w:val="19"/>
        </w:rPr>
        <w:t>ues</w:t>
      </w:r>
      <w:r>
        <w:rPr>
          <w:color w:val="626766"/>
          <w:sz w:val="19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110" w:val="left" w:leader="none"/>
        </w:tabs>
        <w:spacing w:line="240" w:lineRule="auto" w:before="0" w:after="0"/>
        <w:ind w:left="2109" w:right="0" w:hanging="201"/>
        <w:jc w:val="left"/>
        <w:rPr>
          <w:b/>
          <w:color w:val="1C211D"/>
          <w:sz w:val="19"/>
        </w:rPr>
      </w:pPr>
      <w:r>
        <w:rPr>
          <w:b/>
          <w:color w:val="1C211D"/>
          <w:sz w:val="19"/>
        </w:rPr>
        <w:t>Structure of Re, </w:t>
      </w:r>
      <w:r>
        <w:rPr>
          <w:b/>
          <w:color w:val="626766"/>
          <w:spacing w:val="-5"/>
          <w:sz w:val="19"/>
        </w:rPr>
        <w:t>·</w:t>
      </w:r>
      <w:r>
        <w:rPr>
          <w:b/>
          <w:color w:val="1C211D"/>
          <w:spacing w:val="-5"/>
          <w:sz w:val="19"/>
        </w:rPr>
        <w:t>ie </w:t>
      </w:r>
      <w:r>
        <w:rPr>
          <w:b/>
          <w:color w:val="1C211D"/>
          <w:sz w:val="19"/>
        </w:rPr>
        <w:t>w </w:t>
      </w:r>
      <w:r>
        <w:rPr>
          <w:b/>
          <w:color w:val="2D312D"/>
          <w:spacing w:val="-3"/>
          <w:sz w:val="19"/>
        </w:rPr>
        <w:t>Committee,</w:t>
      </w:r>
      <w:r>
        <w:rPr>
          <w:b/>
          <w:color w:val="2D312D"/>
          <w:spacing w:val="-26"/>
          <w:sz w:val="19"/>
        </w:rPr>
        <w:t> </w:t>
      </w:r>
      <w:r>
        <w:rPr>
          <w:b/>
          <w:color w:val="545754"/>
          <w:sz w:val="19"/>
        </w:rPr>
        <w:t>.</w:t>
      </w: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1907" w:right="0" w:firstLine="0"/>
        <w:jc w:val="left"/>
        <w:rPr>
          <w:sz w:val="19"/>
        </w:rPr>
      </w:pPr>
      <w:r>
        <w:rPr>
          <w:color w:val="2D312D"/>
          <w:sz w:val="21"/>
        </w:rPr>
        <w:t>It </w:t>
      </w:r>
      <w:r>
        <w:rPr>
          <w:color w:val="1C211D"/>
          <w:sz w:val="19"/>
        </w:rPr>
        <w:t>,ras rcso l\'</w:t>
      </w:r>
      <w:r>
        <w:rPr>
          <w:color w:val="3D423D"/>
          <w:sz w:val="19"/>
        </w:rPr>
        <w:t>e</w:t>
      </w:r>
      <w:r>
        <w:rPr>
          <w:color w:val="1C211D"/>
          <w:sz w:val="19"/>
        </w:rPr>
        <w:t>d</w:t>
      </w:r>
      <w:r>
        <w:rPr>
          <w:color w:val="545754"/>
          <w:sz w:val="19"/>
        </w:rPr>
        <w:t>:</w:t>
      </w:r>
    </w:p>
    <w:p>
      <w:pPr>
        <w:pStyle w:val="BodyText"/>
        <w:spacing w:before="4"/>
        <w:rPr>
          <w:sz w:val="22"/>
        </w:rPr>
      </w:pPr>
    </w:p>
    <w:p>
      <w:pPr>
        <w:tabs>
          <w:tab w:pos="1892" w:val="left" w:leader="none"/>
        </w:tabs>
        <w:spacing w:line="268" w:lineRule="auto" w:before="1"/>
        <w:ind w:left="1901" w:right="591" w:hanging="1588"/>
        <w:jc w:val="left"/>
        <w:rPr>
          <w:sz w:val="19"/>
        </w:rPr>
      </w:pPr>
      <w:r>
        <w:rPr>
          <w:color w:val="2D312D"/>
          <w:sz w:val="18"/>
        </w:rPr>
        <w:t>M94</w:t>
      </w:r>
      <w:r>
        <w:rPr>
          <w:color w:val="2D312D"/>
          <w:spacing w:val="-9"/>
          <w:sz w:val="18"/>
        </w:rPr>
        <w:t> </w:t>
      </w:r>
      <w:r>
        <w:rPr>
          <w:color w:val="2D312D"/>
          <w:sz w:val="18"/>
        </w:rPr>
        <w:t>/14</w:t>
      </w:r>
      <w:r>
        <w:rPr>
          <w:color w:val="2D312D"/>
          <w:spacing w:val="-28"/>
          <w:sz w:val="18"/>
        </w:rPr>
        <w:t> </w:t>
      </w:r>
      <w:r>
        <w:rPr>
          <w:color w:val="545754"/>
          <w:sz w:val="18"/>
        </w:rPr>
        <w:t>.</w:t>
        <w:tab/>
      </w:r>
      <w:r>
        <w:rPr>
          <w:color w:val="2D312D"/>
          <w:sz w:val="19"/>
        </w:rPr>
        <w:t>That </w:t>
      </w:r>
      <w:r>
        <w:rPr>
          <w:color w:val="1C211D"/>
          <w:sz w:val="19"/>
        </w:rPr>
        <w:t>we amend our procedures to i </w:t>
      </w:r>
      <w:r>
        <w:rPr>
          <w:color w:val="1C211D"/>
          <w:spacing w:val="1"/>
          <w:sz w:val="19"/>
        </w:rPr>
        <w:t>n</w:t>
      </w:r>
      <w:r>
        <w:rPr>
          <w:color w:val="3D423D"/>
          <w:spacing w:val="1"/>
          <w:sz w:val="19"/>
        </w:rPr>
        <w:t>c</w:t>
      </w:r>
      <w:r>
        <w:rPr>
          <w:color w:val="1C211D"/>
          <w:spacing w:val="1"/>
          <w:sz w:val="19"/>
        </w:rPr>
        <w:t>lude </w:t>
      </w:r>
      <w:r>
        <w:rPr>
          <w:color w:val="1C211D"/>
          <w:sz w:val="19"/>
        </w:rPr>
        <w:t>the </w:t>
      </w:r>
      <w:r>
        <w:rPr>
          <w:color w:val="2D312D"/>
          <w:sz w:val="19"/>
        </w:rPr>
        <w:t>considcrntion  </w:t>
      </w:r>
      <w:r>
        <w:rPr>
          <w:color w:val="1C211D"/>
          <w:sz w:val="19"/>
        </w:rPr>
        <w:t>of </w:t>
      </w:r>
      <w:r>
        <w:rPr>
          <w:color w:val="2D312D"/>
          <w:sz w:val="19"/>
        </w:rPr>
        <w:t>gender,  </w:t>
      </w:r>
      <w:r>
        <w:rPr>
          <w:color w:val="1C211D"/>
          <w:sz w:val="19"/>
        </w:rPr>
        <w:t>faith </w:t>
      </w:r>
      <w:r>
        <w:rPr>
          <w:color w:val="2D312D"/>
          <w:sz w:val="19"/>
        </w:rPr>
        <w:t>community and cultural </w:t>
      </w:r>
      <w:r>
        <w:rPr>
          <w:color w:val="1C211D"/>
          <w:sz w:val="19"/>
        </w:rPr>
        <w:t>context in the </w:t>
      </w:r>
      <w:r>
        <w:rPr>
          <w:color w:val="1C211D"/>
          <w:spacing w:val="2"/>
          <w:sz w:val="19"/>
        </w:rPr>
        <w:t>e</w:t>
      </w:r>
      <w:r>
        <w:rPr>
          <w:color w:val="3D423D"/>
          <w:spacing w:val="2"/>
          <w:sz w:val="19"/>
        </w:rPr>
        <w:t>s</w:t>
      </w:r>
      <w:r>
        <w:rPr>
          <w:color w:val="1C211D"/>
          <w:spacing w:val="2"/>
          <w:sz w:val="19"/>
        </w:rPr>
        <w:t>tabli</w:t>
      </w:r>
      <w:r>
        <w:rPr>
          <w:color w:val="3D423D"/>
          <w:spacing w:val="2"/>
          <w:sz w:val="19"/>
        </w:rPr>
        <w:t>s </w:t>
      </w:r>
      <w:r>
        <w:rPr>
          <w:color w:val="1C211D"/>
          <w:sz w:val="19"/>
        </w:rPr>
        <w:t>hm</w:t>
      </w:r>
      <w:r>
        <w:rPr>
          <w:color w:val="3D423D"/>
          <w:sz w:val="19"/>
        </w:rPr>
        <w:t>e </w:t>
      </w:r>
      <w:r>
        <w:rPr>
          <w:color w:val="1C211D"/>
          <w:sz w:val="19"/>
        </w:rPr>
        <w:t>nt </w:t>
      </w:r>
      <w:r>
        <w:rPr>
          <w:color w:val="2D312D"/>
          <w:sz w:val="19"/>
        </w:rPr>
        <w:t>of </w:t>
      </w:r>
      <w:r>
        <w:rPr>
          <w:color w:val="1C211D"/>
          <w:sz w:val="19"/>
        </w:rPr>
        <w:t>review </w:t>
      </w:r>
      <w:r>
        <w:rPr>
          <w:color w:val="2D312D"/>
          <w:sz w:val="19"/>
        </w:rPr>
        <w:t>committees and </w:t>
      </w:r>
      <w:r>
        <w:rPr>
          <w:color w:val="1C211D"/>
          <w:sz w:val="19"/>
        </w:rPr>
        <w:t>the amendment be presented to the</w:t>
      </w:r>
      <w:r>
        <w:rPr>
          <w:color w:val="1C211D"/>
          <w:spacing w:val="3"/>
          <w:sz w:val="19"/>
        </w:rPr>
        <w:t> </w:t>
      </w:r>
      <w:r>
        <w:rPr>
          <w:color w:val="2D312D"/>
          <w:sz w:val="19"/>
        </w:rPr>
        <w:t>AGM.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2267" w:val="left" w:leader="none"/>
          <w:tab w:pos="2268" w:val="left" w:leader="none"/>
        </w:tabs>
        <w:spacing w:line="240" w:lineRule="auto" w:before="0" w:after="0"/>
        <w:ind w:left="2267" w:right="0" w:hanging="367"/>
        <w:jc w:val="left"/>
        <w:rPr>
          <w:b/>
          <w:color w:val="1C211D"/>
          <w:sz w:val="19"/>
        </w:rPr>
      </w:pPr>
      <w:r>
        <w:rPr>
          <w:b/>
          <w:color w:val="2D312D"/>
          <w:w w:val="105"/>
          <w:sz w:val="19"/>
        </w:rPr>
        <w:t>Applicant acceptance </w:t>
      </w:r>
      <w:r>
        <w:rPr>
          <w:b/>
          <w:color w:val="1C211D"/>
          <w:w w:val="105"/>
          <w:sz w:val="19"/>
        </w:rPr>
        <w:t>of Revi </w:t>
      </w:r>
      <w:r>
        <w:rPr>
          <w:b/>
          <w:color w:val="3D423D"/>
          <w:w w:val="105"/>
          <w:sz w:val="19"/>
        </w:rPr>
        <w:t>ew </w:t>
      </w:r>
      <w:r>
        <w:rPr>
          <w:b/>
          <w:color w:val="2D312D"/>
          <w:w w:val="105"/>
          <w:sz w:val="19"/>
        </w:rPr>
        <w:t>Committee</w:t>
      </w:r>
      <w:r>
        <w:rPr>
          <w:b/>
          <w:color w:val="2D312D"/>
          <w:spacing w:val="45"/>
          <w:w w:val="105"/>
          <w:sz w:val="19"/>
        </w:rPr>
        <w:t> </w:t>
      </w:r>
      <w:r>
        <w:rPr>
          <w:b/>
          <w:color w:val="2D312D"/>
          <w:w w:val="105"/>
          <w:sz w:val="19"/>
        </w:rPr>
        <w:t>Membership.</w:t>
      </w:r>
    </w:p>
    <w:p>
      <w:pPr>
        <w:pStyle w:val="BodyText"/>
        <w:rPr>
          <w:b/>
          <w:sz w:val="22"/>
        </w:rPr>
      </w:pPr>
    </w:p>
    <w:p>
      <w:pPr>
        <w:spacing w:before="0"/>
        <w:ind w:left="1907" w:right="0" w:firstLine="0"/>
        <w:jc w:val="left"/>
        <w:rPr>
          <w:sz w:val="19"/>
        </w:rPr>
      </w:pPr>
      <w:r>
        <w:rPr>
          <w:color w:val="1C211D"/>
          <w:sz w:val="20"/>
        </w:rPr>
        <w:t>It </w:t>
      </w:r>
      <w:r>
        <w:rPr>
          <w:color w:val="1C211D"/>
          <w:sz w:val="19"/>
        </w:rPr>
        <w:t>\\as re</w:t>
      </w:r>
      <w:r>
        <w:rPr>
          <w:color w:val="3D423D"/>
          <w:sz w:val="19"/>
        </w:rPr>
        <w:t>s</w:t>
      </w:r>
      <w:r>
        <w:rPr>
          <w:color w:val="1C211D"/>
          <w:sz w:val="19"/>
        </w:rPr>
        <w:t>ol</w:t>
      </w:r>
      <w:r>
        <w:rPr>
          <w:color w:val="3D423D"/>
          <w:sz w:val="19"/>
        </w:rPr>
        <w:t>ve </w:t>
      </w:r>
      <w:r>
        <w:rPr>
          <w:color w:val="1C211D"/>
          <w:sz w:val="19"/>
        </w:rPr>
        <w:t>d </w:t>
      </w:r>
      <w:r>
        <w:rPr>
          <w:color w:val="3D423D"/>
          <w:sz w:val="19"/>
        </w:rPr>
        <w:t>:</w:t>
      </w:r>
    </w:p>
    <w:p>
      <w:pPr>
        <w:pStyle w:val="BodyText"/>
        <w:rPr>
          <w:sz w:val="23"/>
        </w:rPr>
      </w:pPr>
    </w:p>
    <w:p>
      <w:pPr>
        <w:tabs>
          <w:tab w:pos="1897" w:val="left" w:leader="none"/>
        </w:tabs>
        <w:spacing w:line="266" w:lineRule="auto" w:before="0"/>
        <w:ind w:left="1896" w:right="295" w:hanging="1588"/>
        <w:jc w:val="left"/>
        <w:rPr>
          <w:sz w:val="19"/>
        </w:rPr>
      </w:pPr>
      <w:r>
        <w:rPr>
          <w:color w:val="2D312D"/>
          <w:spacing w:val="-1"/>
          <w:w w:val="103"/>
          <w:sz w:val="19"/>
        </w:rPr>
        <w:t>M94/15</w:t>
      </w:r>
      <w:r>
        <w:rPr>
          <w:color w:val="2D312D"/>
          <w:w w:val="103"/>
          <w:sz w:val="19"/>
        </w:rPr>
        <w:t>.</w:t>
      </w:r>
      <w:r>
        <w:rPr>
          <w:color w:val="2D312D"/>
          <w:sz w:val="19"/>
        </w:rPr>
        <w:tab/>
        <w:tab/>
      </w:r>
      <w:r>
        <w:rPr>
          <w:color w:val="2D312D"/>
          <w:spacing w:val="-1"/>
          <w:w w:val="109"/>
          <w:sz w:val="19"/>
        </w:rPr>
        <w:t>Tha</w:t>
      </w:r>
      <w:r>
        <w:rPr>
          <w:color w:val="2D312D"/>
          <w:w w:val="109"/>
          <w:sz w:val="19"/>
        </w:rPr>
        <w:t>t</w:t>
      </w:r>
      <w:r>
        <w:rPr>
          <w:color w:val="2D312D"/>
          <w:spacing w:val="10"/>
          <w:sz w:val="19"/>
        </w:rPr>
        <w:t> </w:t>
      </w:r>
      <w:r>
        <w:rPr>
          <w:color w:val="1C211D"/>
          <w:spacing w:val="-1"/>
          <w:w w:val="101"/>
          <w:sz w:val="19"/>
        </w:rPr>
        <w:t>\\'</w:t>
      </w:r>
      <w:r>
        <w:rPr>
          <w:color w:val="1C211D"/>
          <w:w w:val="101"/>
          <w:sz w:val="19"/>
        </w:rPr>
        <w:t>e</w:t>
      </w:r>
      <w:r>
        <w:rPr>
          <w:color w:val="1C211D"/>
          <w:spacing w:val="6"/>
          <w:sz w:val="19"/>
        </w:rPr>
        <w:t> </w:t>
      </w:r>
      <w:r>
        <w:rPr>
          <w:color w:val="2D312D"/>
          <w:spacing w:val="-1"/>
          <w:w w:val="104"/>
          <w:sz w:val="19"/>
        </w:rPr>
        <w:t>includ</w:t>
      </w:r>
      <w:r>
        <w:rPr>
          <w:color w:val="2D312D"/>
          <w:w w:val="104"/>
          <w:sz w:val="19"/>
        </w:rPr>
        <w:t>e</w:t>
      </w:r>
      <w:r>
        <w:rPr>
          <w:color w:val="2D312D"/>
          <w:spacing w:val="12"/>
          <w:sz w:val="19"/>
        </w:rPr>
        <w:t> </w:t>
      </w:r>
      <w:r>
        <w:rPr>
          <w:color w:val="2D312D"/>
          <w:spacing w:val="-1"/>
          <w:w w:val="107"/>
          <w:sz w:val="19"/>
        </w:rPr>
        <w:t>i</w:t>
      </w:r>
      <w:r>
        <w:rPr>
          <w:color w:val="2D312D"/>
          <w:w w:val="107"/>
          <w:sz w:val="19"/>
        </w:rPr>
        <w:t>n</w:t>
      </w:r>
      <w:r>
        <w:rPr>
          <w:color w:val="2D312D"/>
          <w:spacing w:val="2"/>
          <w:sz w:val="19"/>
        </w:rPr>
        <w:t> </w:t>
      </w:r>
      <w:r>
        <w:rPr>
          <w:color w:val="3D423D"/>
          <w:spacing w:val="2"/>
          <w:w w:val="109"/>
          <w:sz w:val="19"/>
        </w:rPr>
        <w:t>o</w:t>
      </w:r>
      <w:r>
        <w:rPr>
          <w:color w:val="1C211D"/>
          <w:w w:val="104"/>
          <w:sz w:val="19"/>
        </w:rPr>
        <w:t>ur</w:t>
      </w:r>
      <w:r>
        <w:rPr>
          <w:color w:val="1C211D"/>
          <w:spacing w:val="13"/>
          <w:sz w:val="19"/>
        </w:rPr>
        <w:t> </w:t>
      </w:r>
      <w:r>
        <w:rPr>
          <w:color w:val="2D312D"/>
          <w:w w:val="104"/>
          <w:sz w:val="19"/>
        </w:rPr>
        <w:t>procedures</w:t>
      </w:r>
      <w:r>
        <w:rPr>
          <w:color w:val="2D312D"/>
          <w:spacing w:val="8"/>
          <w:sz w:val="19"/>
        </w:rPr>
        <w:t> </w:t>
      </w:r>
      <w:r>
        <w:rPr>
          <w:color w:val="1C211D"/>
          <w:w w:val="97"/>
          <w:sz w:val="19"/>
        </w:rPr>
        <w:t>a</w:t>
      </w:r>
      <w:r>
        <w:rPr>
          <w:color w:val="1C211D"/>
          <w:spacing w:val="15"/>
          <w:sz w:val="19"/>
        </w:rPr>
        <w:t> </w:t>
      </w:r>
      <w:r>
        <w:rPr>
          <w:color w:val="3D423D"/>
          <w:spacing w:val="12"/>
          <w:w w:val="97"/>
          <w:sz w:val="19"/>
        </w:rPr>
        <w:t>s</w:t>
      </w:r>
      <w:r>
        <w:rPr>
          <w:color w:val="1C211D"/>
          <w:spacing w:val="-1"/>
          <w:w w:val="48"/>
          <w:sz w:val="19"/>
        </w:rPr>
        <w:t>l.</w:t>
      </w:r>
      <w:r>
        <w:rPr>
          <w:color w:val="3D423D"/>
          <w:w w:val="48"/>
          <w:sz w:val="19"/>
        </w:rPr>
        <w:t>c</w:t>
      </w:r>
      <w:r>
        <w:rPr>
          <w:color w:val="3D423D"/>
          <w:spacing w:val="5"/>
          <w:sz w:val="19"/>
        </w:rPr>
        <w:t> </w:t>
      </w:r>
      <w:r>
        <w:rPr>
          <w:color w:val="1C211D"/>
          <w:w w:val="48"/>
          <w:sz w:val="19"/>
        </w:rPr>
        <w:t>p</w:t>
      </w:r>
      <w:r>
        <w:rPr>
          <w:color w:val="1C211D"/>
          <w:spacing w:val="3"/>
          <w:sz w:val="19"/>
        </w:rPr>
        <w:t> </w:t>
      </w:r>
      <w:r>
        <w:rPr>
          <w:color w:val="1C211D"/>
          <w:spacing w:val="-1"/>
          <w:w w:val="98"/>
          <w:sz w:val="19"/>
        </w:rPr>
        <w:t>w</w:t>
      </w:r>
      <w:r>
        <w:rPr>
          <w:color w:val="1C211D"/>
          <w:w w:val="98"/>
          <w:sz w:val="19"/>
        </w:rPr>
        <w:t>h</w:t>
      </w:r>
      <w:r>
        <w:rPr>
          <w:color w:val="1C211D"/>
          <w:spacing w:val="-26"/>
          <w:sz w:val="19"/>
        </w:rPr>
        <w:t> </w:t>
      </w:r>
      <w:r>
        <w:rPr>
          <w:color w:val="1C211D"/>
          <w:w w:val="66"/>
          <w:sz w:val="19"/>
        </w:rPr>
        <w:t>i</w:t>
      </w:r>
      <w:r>
        <w:rPr>
          <w:color w:val="1C211D"/>
          <w:spacing w:val="-31"/>
          <w:sz w:val="19"/>
        </w:rPr>
        <w:t> </w:t>
      </w:r>
      <w:r>
        <w:rPr>
          <w:color w:val="3D423D"/>
          <w:w w:val="66"/>
          <w:sz w:val="19"/>
        </w:rPr>
        <w:t>c</w:t>
      </w:r>
      <w:r>
        <w:rPr>
          <w:color w:val="3D423D"/>
          <w:spacing w:val="-18"/>
          <w:sz w:val="19"/>
        </w:rPr>
        <w:t> </w:t>
      </w:r>
      <w:r>
        <w:rPr>
          <w:color w:val="1C211D"/>
          <w:w w:val="91"/>
          <w:sz w:val="19"/>
        </w:rPr>
        <w:t>h</w:t>
      </w:r>
      <w:r>
        <w:rPr>
          <w:color w:val="1C211D"/>
          <w:spacing w:val="20"/>
          <w:sz w:val="19"/>
        </w:rPr>
        <w:t> </w:t>
      </w:r>
      <w:r>
        <w:rPr>
          <w:color w:val="1C211D"/>
          <w:spacing w:val="-5"/>
          <w:w w:val="97"/>
          <w:sz w:val="19"/>
        </w:rPr>
        <w:t>r</w:t>
      </w:r>
      <w:r>
        <w:rPr>
          <w:color w:val="3D423D"/>
          <w:spacing w:val="-1"/>
          <w:w w:val="97"/>
          <w:sz w:val="19"/>
        </w:rPr>
        <w:t>eq</w:t>
      </w:r>
      <w:r>
        <w:rPr>
          <w:color w:val="3D423D"/>
          <w:w w:val="97"/>
          <w:sz w:val="19"/>
        </w:rPr>
        <w:t>u</w:t>
      </w:r>
      <w:r>
        <w:rPr>
          <w:color w:val="3D423D"/>
          <w:spacing w:val="-15"/>
          <w:sz w:val="19"/>
        </w:rPr>
        <w:t> </w:t>
      </w:r>
      <w:r>
        <w:rPr>
          <w:color w:val="1C211D"/>
          <w:w w:val="77"/>
          <w:sz w:val="19"/>
        </w:rPr>
        <w:t>i</w:t>
      </w:r>
      <w:r>
        <w:rPr>
          <w:color w:val="1C211D"/>
          <w:spacing w:val="-31"/>
          <w:sz w:val="19"/>
        </w:rPr>
        <w:t> </w:t>
      </w:r>
      <w:r>
        <w:rPr>
          <w:color w:val="1C211D"/>
          <w:w w:val="97"/>
          <w:sz w:val="19"/>
        </w:rPr>
        <w:t>r</w:t>
      </w:r>
      <w:r>
        <w:rPr>
          <w:color w:val="3D423D"/>
          <w:spacing w:val="-1"/>
          <w:w w:val="97"/>
          <w:sz w:val="19"/>
        </w:rPr>
        <w:t>e</w:t>
      </w:r>
      <w:r>
        <w:rPr>
          <w:color w:val="3D423D"/>
          <w:w w:val="97"/>
          <w:sz w:val="19"/>
        </w:rPr>
        <w:t>s</w:t>
      </w:r>
      <w:r>
        <w:rPr>
          <w:color w:val="3D423D"/>
          <w:sz w:val="19"/>
        </w:rPr>
        <w:t> </w:t>
      </w:r>
      <w:r>
        <w:rPr>
          <w:color w:val="3D423D"/>
          <w:spacing w:val="-23"/>
          <w:sz w:val="19"/>
        </w:rPr>
        <w:t> </w:t>
      </w:r>
      <w:r>
        <w:rPr>
          <w:color w:val="1C211D"/>
          <w:spacing w:val="-1"/>
          <w:w w:val="92"/>
          <w:sz w:val="19"/>
        </w:rPr>
        <w:t>t</w:t>
      </w:r>
      <w:r>
        <w:rPr>
          <w:color w:val="1C211D"/>
          <w:w w:val="92"/>
          <w:sz w:val="19"/>
        </w:rPr>
        <w:t>h</w:t>
      </w:r>
      <w:r>
        <w:rPr>
          <w:color w:val="1C211D"/>
          <w:spacing w:val="-31"/>
          <w:sz w:val="19"/>
        </w:rPr>
        <w:t> </w:t>
      </w:r>
      <w:r>
        <w:rPr>
          <w:color w:val="3D423D"/>
          <w:w w:val="91"/>
          <w:sz w:val="19"/>
        </w:rPr>
        <w:t>e</w:t>
      </w:r>
      <w:r>
        <w:rPr>
          <w:color w:val="3D423D"/>
          <w:spacing w:val="15"/>
          <w:sz w:val="19"/>
        </w:rPr>
        <w:t> </w:t>
      </w:r>
      <w:r>
        <w:rPr>
          <w:color w:val="1C211D"/>
          <w:spacing w:val="7"/>
          <w:w w:val="91"/>
          <w:sz w:val="19"/>
        </w:rPr>
        <w:t>c</w:t>
      </w:r>
      <w:r>
        <w:rPr>
          <w:color w:val="3D423D"/>
          <w:spacing w:val="11"/>
          <w:w w:val="103"/>
          <w:sz w:val="19"/>
        </w:rPr>
        <w:t>o</w:t>
      </w:r>
      <w:r>
        <w:rPr>
          <w:color w:val="1C211D"/>
          <w:spacing w:val="-1"/>
          <w:w w:val="94"/>
          <w:sz w:val="19"/>
        </w:rPr>
        <w:t>mm</w:t>
      </w:r>
      <w:r>
        <w:rPr>
          <w:color w:val="1C211D"/>
          <w:w w:val="94"/>
          <w:sz w:val="19"/>
        </w:rPr>
        <w:t>i</w:t>
      </w:r>
      <w:r>
        <w:rPr>
          <w:color w:val="1C211D"/>
          <w:spacing w:val="-14"/>
          <w:sz w:val="19"/>
        </w:rPr>
        <w:t> </w:t>
      </w:r>
      <w:r>
        <w:rPr>
          <w:color w:val="1C211D"/>
          <w:spacing w:val="-1"/>
          <w:w w:val="104"/>
          <w:sz w:val="19"/>
        </w:rPr>
        <w:t>tte</w:t>
      </w:r>
      <w:r>
        <w:rPr>
          <w:color w:val="1C211D"/>
          <w:w w:val="104"/>
          <w:sz w:val="19"/>
        </w:rPr>
        <w:t>e</w:t>
      </w:r>
      <w:r>
        <w:rPr>
          <w:color w:val="1C211D"/>
          <w:spacing w:val="7"/>
          <w:sz w:val="19"/>
        </w:rPr>
        <w:t> </w:t>
      </w:r>
      <w:r>
        <w:rPr>
          <w:color w:val="1C211D"/>
          <w:w w:val="103"/>
          <w:sz w:val="19"/>
        </w:rPr>
        <w:t>organi</w:t>
      </w:r>
      <w:r>
        <w:rPr>
          <w:color w:val="1C211D"/>
          <w:spacing w:val="-23"/>
          <w:sz w:val="19"/>
        </w:rPr>
        <w:t> </w:t>
      </w:r>
      <w:r>
        <w:rPr>
          <w:color w:val="3D423D"/>
          <w:spacing w:val="-1"/>
          <w:w w:val="88"/>
          <w:sz w:val="19"/>
        </w:rPr>
        <w:t>s</w:t>
      </w:r>
      <w:r>
        <w:rPr>
          <w:color w:val="3D423D"/>
          <w:w w:val="88"/>
          <w:sz w:val="19"/>
        </w:rPr>
        <w:t>e</w:t>
      </w:r>
      <w:r>
        <w:rPr>
          <w:color w:val="3D423D"/>
          <w:spacing w:val="-15"/>
          <w:sz w:val="19"/>
        </w:rPr>
        <w:t> </w:t>
      </w:r>
      <w:r>
        <w:rPr>
          <w:color w:val="1C211D"/>
          <w:w w:val="97"/>
          <w:sz w:val="19"/>
        </w:rPr>
        <w:t>r</w:t>
      </w:r>
      <w:r>
        <w:rPr>
          <w:color w:val="1C211D"/>
          <w:spacing w:val="5"/>
          <w:sz w:val="19"/>
        </w:rPr>
        <w:t> </w:t>
      </w:r>
      <w:r>
        <w:rPr>
          <w:color w:val="1C211D"/>
          <w:spacing w:val="-1"/>
          <w:w w:val="105"/>
          <w:sz w:val="19"/>
        </w:rPr>
        <w:t>to </w:t>
      </w:r>
      <w:r>
        <w:rPr>
          <w:color w:val="1C211D"/>
          <w:sz w:val="19"/>
        </w:rPr>
        <w:t>inform the </w:t>
      </w:r>
      <w:r>
        <w:rPr>
          <w:color w:val="2D312D"/>
          <w:sz w:val="19"/>
        </w:rPr>
        <w:t>applicant of </w:t>
      </w:r>
      <w:r>
        <w:rPr>
          <w:color w:val="1C211D"/>
          <w:sz w:val="19"/>
        </w:rPr>
        <w:t>the prop</w:t>
      </w:r>
      <w:r>
        <w:rPr>
          <w:color w:val="3D423D"/>
          <w:sz w:val="19"/>
        </w:rPr>
        <w:t>ose</w:t>
      </w:r>
      <w:r>
        <w:rPr>
          <w:color w:val="1C211D"/>
          <w:sz w:val="19"/>
        </w:rPr>
        <w:t>d mem ber</w:t>
      </w:r>
      <w:r>
        <w:rPr>
          <w:color w:val="3D423D"/>
          <w:sz w:val="19"/>
        </w:rPr>
        <w:t>s </w:t>
      </w:r>
      <w:r>
        <w:rPr>
          <w:color w:val="1C211D"/>
          <w:sz w:val="19"/>
        </w:rPr>
        <w:t>hip </w:t>
      </w:r>
      <w:r>
        <w:rPr>
          <w:color w:val="2D312D"/>
          <w:sz w:val="19"/>
        </w:rPr>
        <w:t>of </w:t>
      </w:r>
      <w:r>
        <w:rPr>
          <w:color w:val="1C211D"/>
          <w:sz w:val="19"/>
        </w:rPr>
        <w:t>th </w:t>
      </w:r>
      <w:r>
        <w:rPr>
          <w:color w:val="3D423D"/>
          <w:sz w:val="19"/>
        </w:rPr>
        <w:t>e </w:t>
      </w:r>
      <w:r>
        <w:rPr>
          <w:color w:val="1C211D"/>
          <w:w w:val="85"/>
          <w:sz w:val="19"/>
        </w:rPr>
        <w:t>r</w:t>
      </w:r>
      <w:r>
        <w:rPr>
          <w:color w:val="3D423D"/>
          <w:w w:val="85"/>
          <w:sz w:val="19"/>
        </w:rPr>
        <w:t>e-..</w:t>
      </w:r>
      <w:r>
        <w:rPr>
          <w:color w:val="1C211D"/>
          <w:w w:val="85"/>
          <w:sz w:val="19"/>
        </w:rPr>
        <w:t>icw </w:t>
      </w:r>
      <w:r>
        <w:rPr>
          <w:color w:val="1C211D"/>
          <w:sz w:val="19"/>
        </w:rPr>
        <w:t>commHt</w:t>
      </w:r>
      <w:r>
        <w:rPr>
          <w:color w:val="3D423D"/>
          <w:sz w:val="19"/>
        </w:rPr>
        <w:t>ee </w:t>
      </w:r>
      <w:r>
        <w:rPr>
          <w:color w:val="1C211D"/>
          <w:spacing w:val="1"/>
          <w:sz w:val="19"/>
        </w:rPr>
        <w:t>befor</w:t>
      </w:r>
      <w:r>
        <w:rPr>
          <w:color w:val="3D423D"/>
          <w:spacing w:val="1"/>
          <w:sz w:val="19"/>
        </w:rPr>
        <w:t>e </w:t>
      </w:r>
      <w:r>
        <w:rPr>
          <w:color w:val="2D312D"/>
          <w:sz w:val="19"/>
        </w:rPr>
        <w:t>the committee </w:t>
      </w:r>
      <w:r>
        <w:rPr>
          <w:color w:val="1C211D"/>
          <w:sz w:val="19"/>
        </w:rPr>
        <w:t>is org</w:t>
      </w:r>
      <w:r>
        <w:rPr>
          <w:color w:val="3D423D"/>
          <w:sz w:val="19"/>
        </w:rPr>
        <w:t>an </w:t>
      </w:r>
      <w:r>
        <w:rPr>
          <w:color w:val="1C211D"/>
          <w:sz w:val="19"/>
        </w:rPr>
        <w:t>ised in ord</w:t>
      </w:r>
      <w:r>
        <w:rPr>
          <w:color w:val="3D423D"/>
          <w:sz w:val="19"/>
        </w:rPr>
        <w:t>er </w:t>
      </w:r>
      <w:r>
        <w:rPr>
          <w:color w:val="1C211D"/>
          <w:sz w:val="19"/>
        </w:rPr>
        <w:t>that  </w:t>
      </w:r>
      <w:r>
        <w:rPr>
          <w:color w:val="2D312D"/>
          <w:sz w:val="19"/>
        </w:rPr>
        <w:t>the </w:t>
      </w:r>
      <w:r>
        <w:rPr>
          <w:color w:val="1C211D"/>
          <w:sz w:val="19"/>
        </w:rPr>
        <w:t>applic </w:t>
      </w:r>
      <w:r>
        <w:rPr>
          <w:color w:val="3D423D"/>
          <w:spacing w:val="3"/>
          <w:sz w:val="19"/>
        </w:rPr>
        <w:t>a</w:t>
      </w:r>
      <w:r>
        <w:rPr>
          <w:color w:val="1C211D"/>
          <w:spacing w:val="3"/>
          <w:sz w:val="19"/>
        </w:rPr>
        <w:t>nt  </w:t>
      </w:r>
      <w:r>
        <w:rPr>
          <w:color w:val="2D312D"/>
          <w:sz w:val="19"/>
        </w:rPr>
        <w:t>may  </w:t>
      </w:r>
      <w:r>
        <w:rPr>
          <w:color w:val="1C211D"/>
          <w:sz w:val="19"/>
        </w:rPr>
        <w:t>indicate </w:t>
      </w:r>
      <w:r>
        <w:rPr>
          <w:color w:val="1C211D"/>
          <w:spacing w:val="1"/>
          <w:sz w:val="19"/>
        </w:rPr>
        <w:t>di</w:t>
      </w:r>
      <w:r>
        <w:rPr>
          <w:color w:val="3D423D"/>
          <w:spacing w:val="1"/>
          <w:sz w:val="19"/>
        </w:rPr>
        <w:t>sc </w:t>
      </w:r>
      <w:r>
        <w:rPr>
          <w:color w:val="3D423D"/>
          <w:sz w:val="19"/>
        </w:rPr>
        <w:t>o</w:t>
      </w:r>
      <w:r>
        <w:rPr>
          <w:color w:val="1C211D"/>
          <w:sz w:val="19"/>
        </w:rPr>
        <w:t>mfort </w:t>
      </w:r>
      <w:r>
        <w:rPr>
          <w:color w:val="2D312D"/>
          <w:sz w:val="19"/>
        </w:rPr>
        <w:t>in  </w:t>
      </w:r>
      <w:r>
        <w:rPr>
          <w:color w:val="1C211D"/>
          <w:sz w:val="19"/>
        </w:rPr>
        <w:t>relation  to a </w:t>
      </w:r>
      <w:r>
        <w:rPr>
          <w:color w:val="1C211D"/>
          <w:spacing w:val="1"/>
          <w:sz w:val="19"/>
        </w:rPr>
        <w:t>n</w:t>
      </w:r>
      <w:r>
        <w:rPr>
          <w:color w:val="545754"/>
          <w:spacing w:val="1"/>
          <w:sz w:val="19"/>
        </w:rPr>
        <w:t>y </w:t>
      </w:r>
      <w:r>
        <w:rPr>
          <w:color w:val="1C211D"/>
          <w:sz w:val="19"/>
        </w:rPr>
        <w:t>proposed member. </w:t>
      </w:r>
      <w:r>
        <w:rPr>
          <w:color w:val="3D423D"/>
          <w:sz w:val="19"/>
        </w:rPr>
        <w:t>A</w:t>
      </w:r>
      <w:r>
        <w:rPr>
          <w:color w:val="1C211D"/>
          <w:sz w:val="19"/>
        </w:rPr>
        <w:t>n </w:t>
      </w:r>
      <w:r>
        <w:rPr>
          <w:color w:val="3D423D"/>
          <w:sz w:val="19"/>
        </w:rPr>
        <w:t>a </w:t>
      </w:r>
      <w:r>
        <w:rPr>
          <w:color w:val="1C211D"/>
          <w:sz w:val="19"/>
        </w:rPr>
        <w:t>mendmcnl is to be </w:t>
      </w:r>
      <w:r>
        <w:rPr>
          <w:color w:val="2D312D"/>
          <w:sz w:val="19"/>
        </w:rPr>
        <w:t>presented </w:t>
      </w:r>
      <w:r>
        <w:rPr>
          <w:color w:val="1C211D"/>
          <w:sz w:val="19"/>
        </w:rPr>
        <w:t>to the</w:t>
      </w:r>
      <w:r>
        <w:rPr>
          <w:color w:val="1C211D"/>
          <w:spacing w:val="8"/>
          <w:sz w:val="19"/>
        </w:rPr>
        <w:t> </w:t>
      </w:r>
      <w:r>
        <w:rPr>
          <w:color w:val="2D312D"/>
          <w:sz w:val="19"/>
        </w:rPr>
        <w:t>AGM.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  <w:tab w:pos="2263" w:val="left" w:leader="none"/>
        </w:tabs>
        <w:spacing w:line="240" w:lineRule="auto" w:before="1" w:after="0"/>
        <w:ind w:left="2262" w:right="0" w:hanging="364"/>
        <w:jc w:val="left"/>
        <w:rPr>
          <w:b/>
          <w:color w:val="2D312D"/>
          <w:sz w:val="19"/>
        </w:rPr>
      </w:pPr>
      <w:r>
        <w:rPr>
          <w:b/>
          <w:color w:val="2D312D"/>
          <w:w w:val="105"/>
          <w:sz w:val="19"/>
        </w:rPr>
        <w:t>Appeal</w:t>
      </w:r>
      <w:r>
        <w:rPr>
          <w:b/>
          <w:color w:val="2D312D"/>
          <w:spacing w:val="25"/>
          <w:w w:val="105"/>
          <w:sz w:val="19"/>
        </w:rPr>
        <w:t> </w:t>
      </w:r>
      <w:r>
        <w:rPr>
          <w:b/>
          <w:color w:val="1C211D"/>
          <w:w w:val="105"/>
          <w:sz w:val="19"/>
        </w:rPr>
        <w:t>procedure.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1892" w:right="0" w:firstLine="0"/>
        <w:jc w:val="left"/>
        <w:rPr>
          <w:sz w:val="19"/>
        </w:rPr>
      </w:pPr>
      <w:r>
        <w:rPr>
          <w:color w:val="2D312D"/>
          <w:sz w:val="19"/>
        </w:rPr>
        <w:t>The Committee acknowledged </w:t>
      </w:r>
      <w:r>
        <w:rPr>
          <w:color w:val="1C211D"/>
          <w:sz w:val="19"/>
        </w:rPr>
        <w:t>that th</w:t>
      </w:r>
      <w:r>
        <w:rPr>
          <w:color w:val="545754"/>
          <w:sz w:val="19"/>
        </w:rPr>
        <w:t>cs </w:t>
      </w:r>
      <w:r>
        <w:rPr>
          <w:color w:val="545754"/>
          <w:w w:val="90"/>
          <w:sz w:val="19"/>
        </w:rPr>
        <w:t>.:: </w:t>
      </w:r>
      <w:r>
        <w:rPr>
          <w:color w:val="2D312D"/>
          <w:sz w:val="19"/>
        </w:rPr>
        <w:t>need </w:t>
      </w:r>
      <w:r>
        <w:rPr>
          <w:color w:val="1C211D"/>
          <w:sz w:val="19"/>
        </w:rPr>
        <w:t>to </w:t>
      </w:r>
      <w:r>
        <w:rPr>
          <w:color w:val="2D312D"/>
          <w:sz w:val="19"/>
        </w:rPr>
        <w:t>be </w:t>
      </w:r>
      <w:r>
        <w:rPr>
          <w:color w:val="1C211D"/>
          <w:sz w:val="19"/>
        </w:rPr>
        <w:t>drafted </w:t>
      </w:r>
      <w:r>
        <w:rPr>
          <w:color w:val="2D312D"/>
          <w:sz w:val="19"/>
        </w:rPr>
        <w:t>as soon </w:t>
      </w:r>
      <w:r>
        <w:rPr>
          <w:color w:val="1C211D"/>
          <w:sz w:val="19"/>
        </w:rPr>
        <w:t>as </w:t>
      </w:r>
      <w:r>
        <w:rPr>
          <w:color w:val="2D312D"/>
          <w:sz w:val="19"/>
        </w:rPr>
        <w:t>possible</w:t>
      </w:r>
      <w:r>
        <w:rPr>
          <w:color w:val="545754"/>
          <w:sz w:val="19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61" w:val="left" w:leader="none"/>
          <w:tab w:pos="2262" w:val="left" w:leader="none"/>
        </w:tabs>
        <w:spacing w:line="240" w:lineRule="auto" w:before="0" w:after="0"/>
        <w:ind w:left="2261" w:right="0" w:hanging="364"/>
        <w:jc w:val="left"/>
        <w:rPr>
          <w:b/>
          <w:color w:val="1C211D"/>
          <w:sz w:val="19"/>
        </w:rPr>
      </w:pPr>
      <w:r>
        <w:rPr>
          <w:b/>
          <w:color w:val="1C211D"/>
          <w:spacing w:val="-1"/>
          <w:w w:val="105"/>
          <w:sz w:val="19"/>
        </w:rPr>
        <w:t>Th</w:t>
      </w:r>
      <w:r>
        <w:rPr>
          <w:b/>
          <w:color w:val="1C211D"/>
          <w:w w:val="105"/>
          <w:sz w:val="19"/>
        </w:rPr>
        <w:t>e</w:t>
      </w:r>
      <w:r>
        <w:rPr>
          <w:b/>
          <w:color w:val="1C211D"/>
          <w:spacing w:val="17"/>
          <w:sz w:val="19"/>
        </w:rPr>
        <w:t> </w:t>
      </w:r>
      <w:r>
        <w:rPr>
          <w:b/>
          <w:color w:val="1C211D"/>
          <w:spacing w:val="-1"/>
          <w:w w:val="102"/>
          <w:sz w:val="19"/>
        </w:rPr>
        <w:t>repor</w:t>
      </w:r>
      <w:r>
        <w:rPr>
          <w:b/>
          <w:color w:val="1C211D"/>
          <w:w w:val="102"/>
          <w:sz w:val="19"/>
        </w:rPr>
        <w:t>t</w:t>
      </w:r>
      <w:r>
        <w:rPr>
          <w:b/>
          <w:color w:val="1C211D"/>
          <w:spacing w:val="10"/>
          <w:sz w:val="19"/>
        </w:rPr>
        <w:t> </w:t>
      </w:r>
      <w:r>
        <w:rPr>
          <w:b/>
          <w:color w:val="2D312D"/>
          <w:w w:val="103"/>
          <w:sz w:val="19"/>
        </w:rPr>
        <w:t>of</w:t>
      </w:r>
      <w:r>
        <w:rPr>
          <w:b/>
          <w:color w:val="2D312D"/>
          <w:spacing w:val="11"/>
          <w:sz w:val="19"/>
        </w:rPr>
        <w:t> </w:t>
      </w:r>
      <w:r>
        <w:rPr>
          <w:b/>
          <w:color w:val="1C211D"/>
          <w:w w:val="106"/>
          <w:sz w:val="19"/>
        </w:rPr>
        <w:t>the</w:t>
      </w:r>
      <w:r>
        <w:rPr>
          <w:b/>
          <w:color w:val="1C211D"/>
          <w:spacing w:val="5"/>
          <w:sz w:val="19"/>
        </w:rPr>
        <w:t> </w:t>
      </w:r>
      <w:r>
        <w:rPr>
          <w:b/>
          <w:color w:val="1C211D"/>
          <w:spacing w:val="-1"/>
          <w:w w:val="96"/>
          <w:sz w:val="19"/>
        </w:rPr>
        <w:t>ReYie</w:t>
      </w:r>
      <w:r>
        <w:rPr>
          <w:b/>
          <w:color w:val="1C211D"/>
          <w:w w:val="96"/>
          <w:sz w:val="19"/>
        </w:rPr>
        <w:t>w</w:t>
      </w:r>
      <w:r>
        <w:rPr>
          <w:b/>
          <w:color w:val="1C211D"/>
          <w:spacing w:val="16"/>
          <w:sz w:val="19"/>
        </w:rPr>
        <w:t> </w:t>
      </w:r>
      <w:r>
        <w:rPr>
          <w:b/>
          <w:color w:val="2D312D"/>
          <w:spacing w:val="-1"/>
          <w:w w:val="103"/>
          <w:sz w:val="19"/>
        </w:rPr>
        <w:t>Committe</w:t>
      </w:r>
      <w:r>
        <w:rPr>
          <w:b/>
          <w:color w:val="2D312D"/>
          <w:w w:val="103"/>
          <w:sz w:val="19"/>
        </w:rPr>
        <w:t>e</w:t>
      </w:r>
      <w:r>
        <w:rPr>
          <w:b/>
          <w:color w:val="2D312D"/>
          <w:spacing w:val="20"/>
          <w:sz w:val="19"/>
        </w:rPr>
        <w:t> </w:t>
      </w:r>
      <w:r>
        <w:rPr>
          <w:b/>
          <w:color w:val="1C211D"/>
          <w:spacing w:val="-1"/>
          <w:w w:val="107"/>
          <w:sz w:val="19"/>
        </w:rPr>
        <w:t>Ch</w:t>
      </w:r>
      <w:r>
        <w:rPr>
          <w:b/>
          <w:color w:val="1C211D"/>
          <w:spacing w:val="1"/>
          <w:w w:val="107"/>
          <w:sz w:val="19"/>
        </w:rPr>
        <w:t>a</w:t>
      </w:r>
      <w:r>
        <w:rPr>
          <w:b/>
          <w:color w:val="1C211D"/>
          <w:spacing w:val="-1"/>
          <w:w w:val="79"/>
          <w:sz w:val="19"/>
        </w:rPr>
        <w:t>i1</w:t>
      </w:r>
      <w:r>
        <w:rPr>
          <w:b/>
          <w:color w:val="1C211D"/>
          <w:spacing w:val="-3"/>
          <w:w w:val="79"/>
          <w:sz w:val="19"/>
        </w:rPr>
        <w:t>1</w:t>
      </w:r>
      <w:r>
        <w:rPr>
          <w:b/>
          <w:color w:val="1C211D"/>
          <w:spacing w:val="3"/>
          <w:w w:val="50"/>
          <w:sz w:val="19"/>
        </w:rPr>
        <w:t>J</w:t>
      </w:r>
      <w:r>
        <w:rPr>
          <w:b/>
          <w:color w:val="1C211D"/>
          <w:spacing w:val="-1"/>
          <w:w w:val="110"/>
          <w:sz w:val="19"/>
        </w:rPr>
        <w:t>e</w:t>
      </w:r>
      <w:r>
        <w:rPr>
          <w:b/>
          <w:color w:val="1C211D"/>
          <w:spacing w:val="0"/>
          <w:w w:val="110"/>
          <w:sz w:val="19"/>
        </w:rPr>
        <w:t>r</w:t>
      </w:r>
      <w:r>
        <w:rPr>
          <w:b/>
          <w:color w:val="3D423D"/>
          <w:spacing w:val="-5"/>
          <w:w w:val="108"/>
          <w:sz w:val="19"/>
        </w:rPr>
        <w:t>s</w:t>
      </w:r>
      <w:r>
        <w:rPr>
          <w:b/>
          <w:color w:val="3D423D"/>
          <w:spacing w:val="-1"/>
          <w:w w:val="100"/>
          <w:sz w:val="19"/>
        </w:rPr>
        <w:t>l'n.</w:t>
      </w:r>
    </w:p>
    <w:p>
      <w:pPr>
        <w:pStyle w:val="BodyText"/>
        <w:rPr>
          <w:b/>
          <w:sz w:val="24"/>
        </w:rPr>
      </w:pPr>
    </w:p>
    <w:p>
      <w:pPr>
        <w:spacing w:before="0"/>
        <w:ind w:left="1901" w:right="0" w:firstLine="0"/>
        <w:jc w:val="left"/>
        <w:rPr>
          <w:sz w:val="19"/>
        </w:rPr>
      </w:pPr>
      <w:r>
        <w:rPr>
          <w:color w:val="2D312D"/>
          <w:sz w:val="19"/>
        </w:rPr>
        <w:t>After </w:t>
      </w:r>
      <w:r>
        <w:rPr>
          <w:color w:val="1C211D"/>
          <w:sz w:val="19"/>
        </w:rPr>
        <w:t>discussion it was r</w:t>
      </w:r>
      <w:r>
        <w:rPr>
          <w:color w:val="3D423D"/>
          <w:sz w:val="19"/>
        </w:rPr>
        <w:t>es</w:t>
      </w:r>
      <w:r>
        <w:rPr>
          <w:color w:val="1C211D"/>
          <w:sz w:val="19"/>
        </w:rPr>
        <w:t>olved</w:t>
      </w:r>
      <w:r>
        <w:rPr>
          <w:color w:val="3D423D"/>
          <w:sz w:val="19"/>
        </w:rPr>
        <w:t>: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97" w:val="left" w:leader="none"/>
        </w:tabs>
        <w:spacing w:line="254" w:lineRule="auto" w:before="1"/>
        <w:ind w:left="1896" w:right="785" w:hanging="1593"/>
        <w:jc w:val="left"/>
        <w:rPr>
          <w:sz w:val="19"/>
        </w:rPr>
      </w:pPr>
      <w:r>
        <w:rPr>
          <w:color w:val="1C211D"/>
          <w:sz w:val="19"/>
        </w:rPr>
        <w:t>M94</w:t>
      </w:r>
      <w:r>
        <w:rPr>
          <w:color w:val="545754"/>
          <w:sz w:val="19"/>
        </w:rPr>
        <w:t>/</w:t>
      </w:r>
      <w:r>
        <w:rPr>
          <w:color w:val="1C211D"/>
          <w:sz w:val="19"/>
        </w:rPr>
        <w:t>16</w:t>
      </w:r>
      <w:r>
        <w:rPr>
          <w:color w:val="3D423D"/>
          <w:sz w:val="19"/>
        </w:rPr>
        <w:t>.</w:t>
        <w:tab/>
        <w:tab/>
      </w:r>
      <w:r>
        <w:rPr>
          <w:color w:val="1C211D"/>
          <w:sz w:val="19"/>
        </w:rPr>
        <w:t>That the </w:t>
      </w:r>
      <w:r>
        <w:rPr>
          <w:color w:val="2D312D"/>
          <w:sz w:val="19"/>
        </w:rPr>
        <w:t>report </w:t>
      </w:r>
      <w:r>
        <w:rPr>
          <w:color w:val="1C211D"/>
          <w:sz w:val="19"/>
        </w:rPr>
        <w:t>of the </w:t>
      </w:r>
      <w:r>
        <w:rPr>
          <w:color w:val="1C211D"/>
          <w:spacing w:val="2"/>
          <w:sz w:val="19"/>
        </w:rPr>
        <w:t>Re</w:t>
      </w:r>
      <w:r>
        <w:rPr>
          <w:color w:val="3D423D"/>
          <w:spacing w:val="2"/>
          <w:sz w:val="19"/>
        </w:rPr>
        <w:t>v</w:t>
      </w:r>
      <w:r>
        <w:rPr>
          <w:color w:val="1C211D"/>
          <w:spacing w:val="2"/>
          <w:sz w:val="19"/>
        </w:rPr>
        <w:t>ie</w:t>
      </w:r>
      <w:r>
        <w:rPr>
          <w:color w:val="3D423D"/>
          <w:spacing w:val="2"/>
          <w:sz w:val="19"/>
        </w:rPr>
        <w:t>w </w:t>
      </w:r>
      <w:r>
        <w:rPr>
          <w:color w:val="2D312D"/>
          <w:sz w:val="19"/>
        </w:rPr>
        <w:t>Committee Chairperson </w:t>
      </w:r>
      <w:r>
        <w:rPr>
          <w:color w:val="1C211D"/>
          <w:sz w:val="19"/>
        </w:rPr>
        <w:t>to the </w:t>
      </w:r>
      <w:r>
        <w:rPr>
          <w:color w:val="2D312D"/>
          <w:sz w:val="19"/>
        </w:rPr>
        <w:t>ANZACPE Executive Committee </w:t>
      </w:r>
      <w:r>
        <w:rPr>
          <w:color w:val="1C211D"/>
          <w:sz w:val="19"/>
        </w:rPr>
        <w:t>shall </w:t>
      </w:r>
      <w:r>
        <w:rPr>
          <w:color w:val="2D312D"/>
          <w:sz w:val="19"/>
        </w:rPr>
        <w:t>contain essential </w:t>
      </w:r>
      <w:r>
        <w:rPr>
          <w:color w:val="3D423D"/>
          <w:spacing w:val="2"/>
          <w:sz w:val="19"/>
        </w:rPr>
        <w:t>i</w:t>
      </w:r>
      <w:r>
        <w:rPr>
          <w:color w:val="1C211D"/>
          <w:spacing w:val="2"/>
          <w:sz w:val="19"/>
        </w:rPr>
        <w:t>nfomiation </w:t>
      </w:r>
      <w:r>
        <w:rPr>
          <w:color w:val="1C211D"/>
          <w:sz w:val="19"/>
        </w:rPr>
        <w:t>onl </w:t>
      </w:r>
      <w:r>
        <w:rPr>
          <w:color w:val="3D423D"/>
          <w:sz w:val="19"/>
        </w:rPr>
        <w:t>y </w:t>
      </w:r>
      <w:r>
        <w:rPr>
          <w:color w:val="1C211D"/>
          <w:sz w:val="19"/>
        </w:rPr>
        <w:t>and </w:t>
      </w:r>
      <w:r>
        <w:rPr>
          <w:color w:val="2D312D"/>
          <w:sz w:val="19"/>
        </w:rPr>
        <w:t>shall</w:t>
      </w:r>
      <w:r>
        <w:rPr>
          <w:color w:val="2D312D"/>
          <w:spacing w:val="5"/>
          <w:sz w:val="19"/>
        </w:rPr>
        <w:t> </w:t>
      </w:r>
      <w:r>
        <w:rPr>
          <w:color w:val="1C211D"/>
          <w:sz w:val="19"/>
        </w:rPr>
        <w:t>in clude</w:t>
      </w:r>
      <w:r>
        <w:rPr>
          <w:color w:val="3D423D"/>
          <w:sz w:val="19"/>
        </w:rPr>
        <w:t>:</w:t>
      </w:r>
    </w:p>
    <w:p>
      <w:pPr>
        <w:spacing w:after="0" w:line="254" w:lineRule="auto"/>
        <w:jc w:val="left"/>
        <w:rPr>
          <w:sz w:val="19"/>
        </w:rPr>
        <w:sectPr>
          <w:type w:val="continuous"/>
          <w:pgSz w:w="11800" w:h="16730"/>
          <w:pgMar w:top="1380" w:bottom="280" w:left="1140" w:right="128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2339" w:val="left" w:leader="none"/>
          <w:tab w:pos="2340" w:val="left" w:leader="none"/>
        </w:tabs>
        <w:spacing w:line="240" w:lineRule="auto" w:before="93" w:after="0"/>
        <w:ind w:left="2339" w:right="0" w:hanging="361"/>
        <w:jc w:val="left"/>
        <w:rPr>
          <w:sz w:val="18"/>
        </w:rPr>
      </w:pPr>
      <w:r>
        <w:rPr>
          <w:color w:val="1F2321"/>
          <w:w w:val="105"/>
          <w:sz w:val="18"/>
        </w:rPr>
        <w:t>a description of </w:t>
      </w:r>
      <w:r>
        <w:rPr>
          <w:color w:val="0A0F0C"/>
          <w:spacing w:val="2"/>
          <w:w w:val="105"/>
          <w:sz w:val="18"/>
        </w:rPr>
        <w:t>th</w:t>
      </w:r>
      <w:r>
        <w:rPr>
          <w:color w:val="333834"/>
          <w:spacing w:val="2"/>
          <w:w w:val="105"/>
          <w:sz w:val="18"/>
        </w:rPr>
        <w:t>e </w:t>
      </w:r>
      <w:r>
        <w:rPr>
          <w:color w:val="1F2321"/>
          <w:w w:val="105"/>
          <w:sz w:val="18"/>
        </w:rPr>
        <w:t>process of </w:t>
      </w:r>
      <w:r>
        <w:rPr>
          <w:color w:val="1F2321"/>
          <w:spacing w:val="3"/>
          <w:w w:val="105"/>
          <w:sz w:val="18"/>
        </w:rPr>
        <w:t>re</w:t>
      </w:r>
      <w:r>
        <w:rPr>
          <w:color w:val="595D5B"/>
          <w:spacing w:val="3"/>
          <w:w w:val="105"/>
          <w:sz w:val="18"/>
        </w:rPr>
        <w:t>v</w:t>
      </w:r>
      <w:r>
        <w:rPr>
          <w:color w:val="1F2321"/>
          <w:spacing w:val="3"/>
          <w:w w:val="105"/>
          <w:sz w:val="18"/>
        </w:rPr>
        <w:t>ie</w:t>
      </w:r>
      <w:r>
        <w:rPr>
          <w:color w:val="1F2321"/>
          <w:spacing w:val="-24"/>
          <w:w w:val="105"/>
          <w:sz w:val="18"/>
        </w:rPr>
        <w:t> </w:t>
      </w:r>
      <w:r>
        <w:rPr>
          <w:color w:val="1F2321"/>
          <w:w w:val="105"/>
          <w:sz w:val="18"/>
        </w:rPr>
        <w:t>w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2205" w:val="left" w:leader="none"/>
        </w:tabs>
        <w:spacing w:line="240" w:lineRule="auto" w:before="0" w:after="0"/>
        <w:ind w:left="2204" w:right="0" w:hanging="219"/>
        <w:jc w:val="left"/>
        <w:rPr>
          <w:sz w:val="18"/>
        </w:rPr>
      </w:pPr>
      <w:r>
        <w:rPr>
          <w:color w:val="1F2321"/>
          <w:w w:val="110"/>
          <w:sz w:val="18"/>
        </w:rPr>
        <w:t>the</w:t>
      </w:r>
      <w:r>
        <w:rPr>
          <w:color w:val="1F2321"/>
          <w:spacing w:val="22"/>
          <w:w w:val="110"/>
          <w:sz w:val="18"/>
        </w:rPr>
        <w:t> </w:t>
      </w:r>
      <w:r>
        <w:rPr>
          <w:color w:val="1F2321"/>
          <w:w w:val="110"/>
          <w:sz w:val="18"/>
        </w:rPr>
        <w:t>recommendations.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973" w:right="0" w:firstLine="0"/>
        <w:jc w:val="left"/>
        <w:rPr>
          <w:sz w:val="18"/>
        </w:rPr>
      </w:pPr>
      <w:r>
        <w:rPr>
          <w:color w:val="1F2321"/>
          <w:w w:val="105"/>
          <w:sz w:val="18"/>
        </w:rPr>
        <w:t>and that these </w:t>
      </w:r>
      <w:r>
        <w:rPr>
          <w:color w:val="333834"/>
          <w:w w:val="105"/>
          <w:sz w:val="18"/>
        </w:rPr>
        <w:t>guidelines </w:t>
      </w:r>
      <w:r>
        <w:rPr>
          <w:color w:val="1F2321"/>
          <w:w w:val="105"/>
          <w:sz w:val="20"/>
        </w:rPr>
        <w:t>be </w:t>
      </w:r>
      <w:r>
        <w:rPr>
          <w:color w:val="1F2321"/>
          <w:w w:val="105"/>
          <w:sz w:val="18"/>
        </w:rPr>
        <w:t>used </w:t>
      </w:r>
      <w:r>
        <w:rPr>
          <w:color w:val="1F2321"/>
          <w:w w:val="105"/>
          <w:sz w:val="20"/>
        </w:rPr>
        <w:t>by </w:t>
      </w:r>
      <w:r>
        <w:rPr>
          <w:color w:val="1F2321"/>
          <w:w w:val="105"/>
          <w:sz w:val="18"/>
        </w:rPr>
        <w:t>ReYiew </w:t>
      </w:r>
      <w:r>
        <w:rPr>
          <w:color w:val="333834"/>
          <w:w w:val="105"/>
          <w:sz w:val="18"/>
        </w:rPr>
        <w:t>Committee </w:t>
      </w:r>
      <w:r>
        <w:rPr>
          <w:color w:val="1F2321"/>
          <w:w w:val="105"/>
          <w:sz w:val="18"/>
        </w:rPr>
        <w:t>Chairpersons </w:t>
      </w:r>
      <w:r>
        <w:rPr>
          <w:color w:val="333834"/>
          <w:w w:val="105"/>
          <w:sz w:val="18"/>
        </w:rPr>
        <w:t>at </w:t>
      </w:r>
      <w:r>
        <w:rPr>
          <w:color w:val="1F2321"/>
          <w:w w:val="105"/>
          <w:sz w:val="18"/>
        </w:rPr>
        <w:t>this </w:t>
      </w:r>
      <w:r>
        <w:rPr>
          <w:color w:val="333834"/>
          <w:w w:val="105"/>
          <w:sz w:val="18"/>
        </w:rPr>
        <w:t>Conference </w:t>
      </w:r>
      <w:r>
        <w:rPr>
          <w:color w:val="595D5B"/>
          <w:w w:val="105"/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2343" w:val="left" w:leader="none"/>
          <w:tab w:pos="2344" w:val="left" w:leader="none"/>
        </w:tabs>
        <w:spacing w:line="240" w:lineRule="auto" w:before="19" w:after="0"/>
        <w:ind w:left="2343" w:right="0" w:hanging="367"/>
        <w:jc w:val="left"/>
        <w:rPr>
          <w:b/>
          <w:color w:val="1F2321"/>
          <w:sz w:val="19"/>
        </w:rPr>
      </w:pPr>
      <w:r>
        <w:rPr>
          <w:b/>
          <w:color w:val="1F2321"/>
          <w:w w:val="105"/>
          <w:sz w:val="19"/>
        </w:rPr>
        <w:t>The position of ANZACPE Office hearers who arc not elected</w:t>
      </w:r>
      <w:r>
        <w:rPr>
          <w:b/>
          <w:color w:val="1F2321"/>
          <w:spacing w:val="40"/>
          <w:w w:val="105"/>
          <w:sz w:val="19"/>
        </w:rPr>
        <w:t> </w:t>
      </w:r>
      <w:r>
        <w:rPr>
          <w:b/>
          <w:color w:val="1F2321"/>
          <w:w w:val="105"/>
          <w:sz w:val="19"/>
        </w:rPr>
        <w:t>rcprcscntatiYcs.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1970" w:right="0" w:firstLine="0"/>
        <w:jc w:val="left"/>
        <w:rPr>
          <w:sz w:val="18"/>
        </w:rPr>
      </w:pPr>
      <w:r>
        <w:rPr>
          <w:color w:val="1F2321"/>
          <w:w w:val="105"/>
          <w:sz w:val="18"/>
        </w:rPr>
        <w:t>This matter" as discussed full </w:t>
      </w:r>
      <w:r>
        <w:rPr>
          <w:color w:val="444B44"/>
          <w:w w:val="105"/>
          <w:sz w:val="18"/>
        </w:rPr>
        <w:t>y </w:t>
      </w:r>
      <w:r>
        <w:rPr>
          <w:color w:val="1F2321"/>
          <w:w w:val="105"/>
          <w:sz w:val="18"/>
        </w:rPr>
        <w:t>and it was rcsol </w:t>
      </w:r>
      <w:r>
        <w:rPr>
          <w:color w:val="1F2321"/>
          <w:sz w:val="18"/>
        </w:rPr>
        <w:t>Y</w:t>
      </w:r>
      <w:r>
        <w:rPr>
          <w:color w:val="444B44"/>
          <w:sz w:val="18"/>
        </w:rPr>
        <w:t>e </w:t>
      </w:r>
      <w:r>
        <w:rPr>
          <w:color w:val="1F2321"/>
          <w:sz w:val="18"/>
        </w:rPr>
        <w:t>d </w:t>
      </w:r>
      <w:r>
        <w:rPr>
          <w:color w:val="444B44"/>
          <w:w w:val="105"/>
          <w:sz w:val="18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1800" w:h="16730"/>
          <w:pgMar w:header="0" w:footer="889" w:top="1580" w:bottom="1080" w:left="1140" w:right="1280"/>
        </w:sectPr>
      </w:pPr>
    </w:p>
    <w:p>
      <w:pPr>
        <w:spacing w:before="106"/>
        <w:ind w:left="333" w:right="0" w:firstLine="0"/>
        <w:jc w:val="left"/>
        <w:rPr>
          <w:sz w:val="18"/>
        </w:rPr>
      </w:pPr>
      <w:r>
        <w:rPr>
          <w:color w:val="1F2321"/>
          <w:w w:val="110"/>
          <w:sz w:val="18"/>
        </w:rPr>
        <w:t>M94/16.</w:t>
      </w:r>
    </w:p>
    <w:p>
      <w:pPr>
        <w:spacing w:before="92"/>
        <w:ind w:left="338" w:right="0" w:firstLine="0"/>
        <w:jc w:val="left"/>
        <w:rPr>
          <w:sz w:val="20"/>
        </w:rPr>
      </w:pPr>
      <w:r>
        <w:rPr/>
        <w:br w:type="column"/>
      </w:r>
      <w:r>
        <w:rPr>
          <w:color w:val="1F2321"/>
          <w:w w:val="105"/>
          <w:sz w:val="18"/>
        </w:rPr>
        <w:t>That </w:t>
      </w:r>
      <w:r>
        <w:rPr>
          <w:color w:val="333834"/>
          <w:w w:val="105"/>
          <w:sz w:val="18"/>
        </w:rPr>
        <w:t>an </w:t>
      </w:r>
      <w:r>
        <w:rPr>
          <w:color w:val="1F2321"/>
          <w:w w:val="105"/>
          <w:sz w:val="18"/>
        </w:rPr>
        <w:t>amendment to the Interim </w:t>
      </w:r>
      <w:r>
        <w:rPr>
          <w:color w:val="444B44"/>
          <w:w w:val="105"/>
          <w:sz w:val="18"/>
        </w:rPr>
        <w:t>C</w:t>
      </w:r>
      <w:r>
        <w:rPr>
          <w:color w:val="1F2321"/>
          <w:w w:val="105"/>
          <w:sz w:val="18"/>
        </w:rPr>
        <w:t>onstitut ion be presented to the </w:t>
      </w:r>
      <w:r>
        <w:rPr>
          <w:color w:val="1F2321"/>
          <w:w w:val="105"/>
          <w:sz w:val="20"/>
        </w:rPr>
        <w:t>AGM</w:t>
      </w:r>
      <w:r>
        <w:rPr>
          <w:color w:val="444B44"/>
          <w:w w:val="105"/>
          <w:sz w:val="20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52" w:val="left" w:leader="none"/>
        </w:tabs>
        <w:spacing w:line="240" w:lineRule="auto" w:before="0" w:after="0"/>
        <w:ind w:left="551" w:right="0" w:hanging="215"/>
        <w:jc w:val="left"/>
        <w:rPr>
          <w:color w:val="1F2321"/>
          <w:sz w:val="18"/>
        </w:rPr>
      </w:pPr>
      <w:r>
        <w:rPr>
          <w:color w:val="1F2321"/>
          <w:w w:val="110"/>
          <w:sz w:val="18"/>
        </w:rPr>
        <w:t>Logo.</w:t>
      </w:r>
    </w:p>
    <w:p>
      <w:pPr>
        <w:pStyle w:val="BodyText"/>
        <w:spacing w:before="2"/>
        <w:rPr>
          <w:sz w:val="22"/>
        </w:rPr>
      </w:pPr>
    </w:p>
    <w:p>
      <w:pPr>
        <w:pStyle w:val="Heading3"/>
        <w:ind w:left="333"/>
      </w:pPr>
      <w:r>
        <w:rPr>
          <w:color w:val="1F2321"/>
        </w:rPr>
        <w:t>II</w:t>
      </w:r>
      <w:r>
        <w:rPr>
          <w:color w:val="1F2321"/>
          <w:spacing w:val="-25"/>
        </w:rPr>
        <w:t> </w:t>
      </w:r>
      <w:r>
        <w:rPr>
          <w:color w:val="1F2321"/>
        </w:rPr>
        <w:t>\la</w:t>
      </w:r>
      <w:r>
        <w:rPr>
          <w:color w:val="1F2321"/>
          <w:spacing w:val="-41"/>
        </w:rPr>
        <w:t> </w:t>
      </w:r>
      <w:r>
        <w:rPr>
          <w:color w:val="444B44"/>
        </w:rPr>
        <w:t>s</w:t>
      </w:r>
      <w:r>
        <w:rPr>
          <w:color w:val="444B44"/>
          <w:spacing w:val="-29"/>
        </w:rPr>
        <w:t> </w:t>
      </w:r>
      <w:r>
        <w:rPr>
          <w:color w:val="333834"/>
          <w:spacing w:val="-3"/>
        </w:rPr>
        <w:t>po</w:t>
      </w:r>
      <w:r>
        <w:rPr>
          <w:color w:val="0A0F0C"/>
          <w:spacing w:val="-3"/>
        </w:rPr>
        <w:t>i</w:t>
      </w:r>
      <w:r>
        <w:rPr>
          <w:color w:val="0A0F0C"/>
          <w:spacing w:val="-46"/>
        </w:rPr>
        <w:t> </w:t>
      </w:r>
      <w:r>
        <w:rPr>
          <w:color w:val="0A0F0C"/>
          <w:spacing w:val="1"/>
        </w:rPr>
        <w:t>nt</w:t>
      </w:r>
      <w:r>
        <w:rPr>
          <w:color w:val="444B44"/>
          <w:spacing w:val="1"/>
        </w:rPr>
        <w:t>ed</w:t>
      </w:r>
      <w:r>
        <w:rPr>
          <w:color w:val="444B44"/>
          <w:spacing w:val="-36"/>
        </w:rPr>
        <w:t> </w:t>
      </w:r>
      <w:r>
        <w:rPr>
          <w:color w:val="333834"/>
        </w:rPr>
        <w:t>out</w:t>
      </w:r>
      <w:r>
        <w:rPr>
          <w:color w:val="333834"/>
          <w:spacing w:val="-24"/>
        </w:rPr>
        <w:t> </w:t>
      </w:r>
      <w:r>
        <w:rPr>
          <w:color w:val="1F2321"/>
        </w:rPr>
        <w:t>that</w:t>
      </w:r>
      <w:r>
        <w:rPr>
          <w:color w:val="1F2321"/>
          <w:spacing w:val="-24"/>
        </w:rPr>
        <w:t> </w:t>
      </w:r>
      <w:r>
        <w:rPr>
          <w:color w:val="1F2321"/>
        </w:rPr>
        <w:t>nothing</w:t>
      </w:r>
      <w:r>
        <w:rPr>
          <w:color w:val="1F2321"/>
          <w:spacing w:val="-19"/>
        </w:rPr>
        <w:t> </w:t>
      </w:r>
      <w:r>
        <w:rPr>
          <w:color w:val="1F2321"/>
        </w:rPr>
        <w:t>had</w:t>
      </w:r>
      <w:r>
        <w:rPr>
          <w:color w:val="1F2321"/>
          <w:spacing w:val="-24"/>
        </w:rPr>
        <w:t> </w:t>
      </w:r>
      <w:r>
        <w:rPr>
          <w:color w:val="1F2321"/>
        </w:rPr>
        <w:t>happened</w:t>
      </w:r>
      <w:r>
        <w:rPr>
          <w:color w:val="1F2321"/>
          <w:spacing w:val="-24"/>
        </w:rPr>
        <w:t> </w:t>
      </w:r>
      <w:r>
        <w:rPr>
          <w:color w:val="333834"/>
        </w:rPr>
        <w:t>concerning</w:t>
      </w:r>
      <w:r>
        <w:rPr>
          <w:color w:val="333834"/>
          <w:spacing w:val="-21"/>
        </w:rPr>
        <w:t> </w:t>
      </w:r>
      <w:r>
        <w:rPr>
          <w:color w:val="1F2321"/>
        </w:rPr>
        <w:t>the</w:t>
      </w:r>
      <w:r>
        <w:rPr>
          <w:color w:val="1F2321"/>
          <w:spacing w:val="-28"/>
        </w:rPr>
        <w:t> </w:t>
      </w:r>
      <w:r>
        <w:rPr>
          <w:color w:val="1F2321"/>
        </w:rPr>
        <w:t>Logo</w:t>
      </w:r>
      <w:r>
        <w:rPr>
          <w:color w:val="1F2321"/>
          <w:spacing w:val="-32"/>
        </w:rPr>
        <w:t> </w:t>
      </w:r>
      <w:r>
        <w:rPr>
          <w:color w:val="1F2321"/>
        </w:rPr>
        <w:t>and</w:t>
      </w:r>
      <w:r>
        <w:rPr>
          <w:color w:val="1F2321"/>
          <w:spacing w:val="-26"/>
        </w:rPr>
        <w:t> </w:t>
      </w:r>
      <w:r>
        <w:rPr>
          <w:color w:val="1F2321"/>
        </w:rPr>
        <w:t>the</w:t>
      </w:r>
      <w:r>
        <w:rPr>
          <w:color w:val="1F2321"/>
          <w:spacing w:val="-34"/>
        </w:rPr>
        <w:t> </w:t>
      </w:r>
      <w:r>
        <w:rPr>
          <w:color w:val="1F2321"/>
        </w:rPr>
        <w:t>committee</w:t>
      </w:r>
    </w:p>
    <w:p>
      <w:pPr>
        <w:spacing w:before="20"/>
        <w:ind w:left="337" w:right="0" w:firstLine="0"/>
        <w:jc w:val="left"/>
        <w:rPr>
          <w:sz w:val="18"/>
        </w:rPr>
      </w:pPr>
      <w:r>
        <w:rPr>
          <w:color w:val="1F2321"/>
          <w:w w:val="105"/>
          <w:sz w:val="18"/>
        </w:rPr>
        <w:t>did not wish to do anything at this point of time</w:t>
      </w:r>
      <w:r>
        <w:rPr>
          <w:color w:val="444B44"/>
          <w:w w:val="105"/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11800" w:h="16730"/>
          <w:pgMar w:top="1380" w:bottom="280" w:left="1140" w:right="1280"/>
          <w:cols w:num="2" w:equalWidth="0">
            <w:col w:w="1045" w:space="592"/>
            <w:col w:w="774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93"/>
        <w:ind w:left="165" w:right="0" w:firstLine="0"/>
        <w:jc w:val="left"/>
        <w:rPr>
          <w:sz w:val="18"/>
        </w:rPr>
      </w:pPr>
      <w:r>
        <w:rPr>
          <w:color w:val="333834"/>
          <w:w w:val="110"/>
          <w:sz w:val="18"/>
          <w:u w:val="thick" w:color="333834"/>
        </w:rPr>
        <w:t>Closure</w:t>
      </w:r>
      <w:r>
        <w:rPr>
          <w:color w:val="333834"/>
          <w:w w:val="110"/>
          <w:sz w:val="18"/>
        </w:rPr>
        <w:t>:</w:t>
      </w:r>
    </w:p>
    <w:p>
      <w:pPr>
        <w:pStyle w:val="BodyText"/>
        <w:spacing w:before="1"/>
        <w:rPr>
          <w:sz w:val="16"/>
        </w:rPr>
      </w:pPr>
    </w:p>
    <w:p>
      <w:pPr>
        <w:spacing w:before="93"/>
        <w:ind w:left="1970" w:right="0" w:firstLine="0"/>
        <w:jc w:val="left"/>
        <w:rPr>
          <w:sz w:val="18"/>
        </w:rPr>
      </w:pPr>
      <w:r>
        <w:rPr>
          <w:color w:val="1F2321"/>
          <w:w w:val="110"/>
          <w:sz w:val="18"/>
        </w:rPr>
        <w:t>The me clin </w:t>
      </w:r>
      <w:r>
        <w:rPr>
          <w:color w:val="444B44"/>
          <w:w w:val="110"/>
          <w:sz w:val="18"/>
        </w:rPr>
        <w:t>g </w:t>
      </w:r>
      <w:r>
        <w:rPr>
          <w:color w:val="333834"/>
          <w:w w:val="110"/>
          <w:sz w:val="18"/>
        </w:rPr>
        <w:t>closed </w:t>
      </w:r>
      <w:r>
        <w:rPr>
          <w:color w:val="1F2321"/>
          <w:w w:val="110"/>
          <w:sz w:val="18"/>
        </w:rPr>
        <w:t>at </w:t>
      </w:r>
      <w:r>
        <w:rPr>
          <w:color w:val="333834"/>
          <w:w w:val="110"/>
          <w:sz w:val="18"/>
        </w:rPr>
        <w:t>9.18pm.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973" w:right="0" w:firstLine="0"/>
        <w:jc w:val="left"/>
        <w:rPr>
          <w:sz w:val="18"/>
        </w:rPr>
      </w:pPr>
      <w:r>
        <w:rPr>
          <w:color w:val="1F2321"/>
          <w:sz w:val="18"/>
        </w:rPr>
        <w:t>Sig ned </w:t>
      </w:r>
      <w:r>
        <w:rPr>
          <w:color w:val="444B44"/>
          <w:sz w:val="18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800" w:h="16730"/>
          <w:pgMar w:top="1380" w:bottom="280" w:left="1140" w:right="1280"/>
        </w:sectPr>
      </w:pPr>
    </w:p>
    <w:p>
      <w:pPr>
        <w:tabs>
          <w:tab w:pos="4212" w:val="left" w:leader="none"/>
        </w:tabs>
        <w:spacing w:before="98"/>
        <w:ind w:left="1977" w:right="0" w:firstLine="0"/>
        <w:jc w:val="left"/>
        <w:rPr>
          <w:sz w:val="18"/>
        </w:rPr>
      </w:pPr>
      <w:r>
        <w:rPr>
          <w:color w:val="1F2321"/>
          <w:sz w:val="18"/>
        </w:rPr>
        <w:t>Presid</w:t>
      </w:r>
      <w:r>
        <w:rPr>
          <w:color w:val="1F2321"/>
          <w:spacing w:val="10"/>
          <w:sz w:val="18"/>
        </w:rPr>
        <w:t> </w:t>
      </w:r>
      <w:r>
        <w:rPr>
          <w:color w:val="444B44"/>
          <w:spacing w:val="5"/>
          <w:sz w:val="18"/>
        </w:rPr>
        <w:t>e</w:t>
      </w:r>
      <w:r>
        <w:rPr>
          <w:color w:val="1F2321"/>
          <w:spacing w:val="5"/>
          <w:sz w:val="18"/>
        </w:rPr>
        <w:t>nt.</w:t>
      </w:r>
      <w:r>
        <w:rPr>
          <w:color w:val="444B44"/>
          <w:spacing w:val="5"/>
          <w:sz w:val="18"/>
        </w:rPr>
        <w:t>.</w:t>
        <w:tab/>
      </w:r>
      <w:r>
        <w:rPr>
          <w:color w:val="333834"/>
          <w:sz w:val="18"/>
        </w:rPr>
        <w:t>..</w:t>
      </w:r>
      <w:r>
        <w:rPr>
          <w:color w:val="333834"/>
          <w:spacing w:val="-27"/>
          <w:sz w:val="18"/>
        </w:rPr>
        <w:t> </w:t>
      </w:r>
      <w:r>
        <w:rPr>
          <w:color w:val="595D5B"/>
          <w:sz w:val="18"/>
        </w:rPr>
        <w:t>.</w:t>
      </w:r>
    </w:p>
    <w:p>
      <w:pPr>
        <w:spacing w:before="143"/>
        <w:ind w:left="1982" w:right="0" w:firstLine="0"/>
        <w:jc w:val="left"/>
        <w:rPr>
          <w:sz w:val="31"/>
        </w:rPr>
      </w:pPr>
      <w:r>
        <w:rPr>
          <w:color w:val="1F2321"/>
          <w:w w:val="90"/>
          <w:sz w:val="18"/>
        </w:rPr>
        <w:t>Date</w:t>
      </w:r>
      <w:r>
        <w:rPr>
          <w:color w:val="444B44"/>
          <w:w w:val="90"/>
          <w:sz w:val="18"/>
        </w:rPr>
        <w:t>..</w:t>
      </w:r>
      <w:r>
        <w:rPr>
          <w:i/>
          <w:color w:val="444B44"/>
          <w:w w:val="90"/>
          <w:sz w:val="26"/>
        </w:rPr>
        <w:t>.1..7.</w:t>
      </w:r>
      <w:r>
        <w:rPr>
          <w:i/>
          <w:color w:val="1F2321"/>
          <w:w w:val="90"/>
          <w:sz w:val="26"/>
        </w:rPr>
        <w:t>:.</w:t>
      </w:r>
      <w:r>
        <w:rPr>
          <w:i/>
          <w:color w:val="444B44"/>
          <w:w w:val="90"/>
          <w:sz w:val="31"/>
        </w:rPr>
        <w:t>!.. . </w:t>
      </w:r>
      <w:r>
        <w:rPr>
          <w:color w:val="0A0F0C"/>
          <w:w w:val="90"/>
          <w:sz w:val="31"/>
        </w:rPr>
        <w:t>.</w:t>
      </w:r>
      <w:r>
        <w:rPr>
          <w:color w:val="444B44"/>
          <w:w w:val="90"/>
          <w:sz w:val="31"/>
        </w:rPr>
        <w:t>{ </w:t>
      </w:r>
      <w:r>
        <w:rPr>
          <w:color w:val="333834"/>
          <w:w w:val="90"/>
          <w:sz w:val="31"/>
        </w:rPr>
        <w:t>....</w:t>
      </w:r>
      <w:r>
        <w:rPr>
          <w:color w:val="6E726E"/>
          <w:w w:val="90"/>
          <w:sz w:val="31"/>
        </w:rPr>
        <w:t>...</w:t>
      </w:r>
      <w:r>
        <w:rPr>
          <w:color w:val="444B44"/>
          <w:w w:val="90"/>
          <w:sz w:val="31"/>
        </w:rPr>
        <w:t>..</w:t>
      </w:r>
    </w:p>
    <w:p>
      <w:pPr>
        <w:spacing w:before="93"/>
        <w:ind w:left="336" w:right="0" w:firstLine="0"/>
        <w:jc w:val="left"/>
        <w:rPr>
          <w:sz w:val="18"/>
        </w:rPr>
      </w:pPr>
      <w:r>
        <w:rPr/>
        <w:br w:type="column"/>
      </w:r>
      <w:r>
        <w:rPr>
          <w:color w:val="333834"/>
          <w:sz w:val="18"/>
        </w:rPr>
        <w:t>Secretary.</w:t>
      </w:r>
      <w:r>
        <w:rPr>
          <w:color w:val="595D5B"/>
          <w:sz w:val="18"/>
        </w:rPr>
        <w:t>.. </w:t>
      </w:r>
      <w:r>
        <w:rPr>
          <w:color w:val="0A0F0C"/>
          <w:sz w:val="18"/>
        </w:rPr>
        <w:t>.</w:t>
      </w:r>
      <w:r>
        <w:rPr>
          <w:color w:val="444B44"/>
          <w:sz w:val="18"/>
        </w:rPr>
        <w:t>.... </w:t>
      </w:r>
      <w:r>
        <w:rPr>
          <w:color w:val="6E726E"/>
          <w:sz w:val="18"/>
        </w:rPr>
        <w:t>... </w:t>
      </w:r>
      <w:r>
        <w:rPr>
          <w:color w:val="8C9190"/>
          <w:sz w:val="18"/>
        </w:rPr>
        <w:t>.. </w:t>
      </w:r>
      <w:r>
        <w:rPr>
          <w:color w:val="0A0F0C"/>
          <w:sz w:val="18"/>
        </w:rPr>
        <w:t>.</w:t>
      </w:r>
      <w:r>
        <w:rPr>
          <w:color w:val="444B44"/>
          <w:sz w:val="18"/>
        </w:rPr>
        <w:t>.</w:t>
      </w:r>
      <w:r>
        <w:rPr>
          <w:color w:val="6E726E"/>
          <w:sz w:val="18"/>
        </w:rPr>
        <w:t>.</w:t>
      </w:r>
      <w:r>
        <w:rPr>
          <w:color w:val="333834"/>
          <w:sz w:val="18"/>
        </w:rPr>
        <w:t>.</w:t>
      </w:r>
      <w:r>
        <w:rPr>
          <w:color w:val="7C827E"/>
          <w:sz w:val="18"/>
        </w:rPr>
        <w:t>..... </w:t>
      </w:r>
      <w:r>
        <w:rPr>
          <w:color w:val="1F2321"/>
          <w:sz w:val="18"/>
        </w:rPr>
        <w:t>.. </w:t>
      </w:r>
      <w:r>
        <w:rPr>
          <w:color w:val="8C9190"/>
          <w:sz w:val="18"/>
        </w:rPr>
        <w:t>.</w:t>
      </w:r>
      <w:r>
        <w:rPr>
          <w:color w:val="0A0F0C"/>
          <w:sz w:val="18"/>
        </w:rPr>
        <w:t>..</w:t>
      </w:r>
      <w:r>
        <w:rPr>
          <w:color w:val="6E726E"/>
          <w:sz w:val="18"/>
        </w:rPr>
        <w:t>.. </w:t>
      </w:r>
      <w:r>
        <w:rPr>
          <w:color w:val="1F2321"/>
          <w:sz w:val="18"/>
        </w:rPr>
        <w:t>.</w:t>
      </w:r>
      <w:r>
        <w:rPr>
          <w:color w:val="7C827E"/>
          <w:sz w:val="18"/>
        </w:rPr>
        <w:t>.</w:t>
      </w:r>
    </w:p>
    <w:sectPr>
      <w:type w:val="continuous"/>
      <w:pgSz w:w="11800" w:h="16730"/>
      <w:pgMar w:top="1380" w:bottom="280" w:left="1140" w:right="1280"/>
      <w:cols w:num="2" w:equalWidth="0">
        <w:col w:w="4368" w:space="40"/>
        <w:col w:w="4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18811pt;margin-top:778.766418pt;width:34.7pt;height:16.7pt;mso-position-horizontal-relative:page;mso-position-vertical-relative:page;z-index:-11080" type="#_x0000_t202" filled="false" stroked="false">
          <v:textbox inset="0,0,0,0">
            <w:txbxContent>
              <w:p>
                <w:pPr>
                  <w:spacing w:before="49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321"/>
                    <w:sz w:val="23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333834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2109" w:hanging="202"/>
        <w:jc w:val="right"/>
      </w:pPr>
      <w:rPr>
        <w:rFonts w:hint="default"/>
        <w:b/>
        <w:bCs/>
        <w:w w:val="98"/>
      </w:rPr>
    </w:lvl>
    <w:lvl w:ilvl="1">
      <w:start w:val="1"/>
      <w:numFmt w:val="lowerLetter"/>
      <w:lvlText w:val="%2)"/>
      <w:lvlJc w:val="left"/>
      <w:pPr>
        <w:ind w:left="2339" w:hanging="361"/>
        <w:jc w:val="left"/>
      </w:pPr>
      <w:rPr>
        <w:rFonts w:hint="default" w:ascii="Times New Roman" w:hAnsi="Times New Roman" w:eastAsia="Times New Roman" w:cs="Times New Roman"/>
        <w:color w:val="1F2321"/>
        <w:spacing w:val="-1"/>
        <w:w w:val="109"/>
        <w:sz w:val="18"/>
        <w:szCs w:val="18"/>
      </w:rPr>
    </w:lvl>
    <w:lvl w:ilvl="2">
      <w:start w:val="0"/>
      <w:numFmt w:val="bullet"/>
      <w:lvlText w:val="•"/>
      <w:lvlJc w:val="left"/>
      <w:pPr>
        <w:ind w:left="312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916" w:hanging="428"/>
        <w:jc w:val="left"/>
      </w:pPr>
      <w:rPr>
        <w:rFonts w:hint="default"/>
        <w:spacing w:val="0"/>
        <w:w w:val="88"/>
      </w:rPr>
    </w:lvl>
    <w:lvl w:ilvl="1">
      <w:start w:val="1"/>
      <w:numFmt w:val="upperRoman"/>
      <w:lvlText w:val="%2."/>
      <w:lvlJc w:val="left"/>
      <w:pPr>
        <w:ind w:left="2693" w:hanging="695"/>
        <w:jc w:val="left"/>
      </w:pPr>
      <w:rPr>
        <w:rFonts w:hint="default" w:ascii="Times New Roman" w:hAnsi="Times New Roman" w:eastAsia="Times New Roman" w:cs="Times New Roman"/>
        <w:color w:val="1C1F1C"/>
        <w:w w:val="101"/>
        <w:sz w:val="20"/>
        <w:szCs w:val="20"/>
      </w:rPr>
    </w:lvl>
    <w:lvl w:ilvl="2">
      <w:start w:val="0"/>
      <w:numFmt w:val="bullet"/>
      <w:lvlText w:val="•"/>
      <w:lvlJc w:val="left"/>
      <w:pPr>
        <w:ind w:left="3182" w:hanging="6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5" w:hanging="6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8" w:hanging="6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1" w:hanging="6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4" w:hanging="6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7" w:hanging="6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0" w:hanging="695"/>
      </w:pPr>
      <w:rPr>
        <w:rFonts w:hint="default"/>
      </w:rPr>
    </w:lvl>
  </w:abstractNum>
  <w:abstractNum w:abstractNumId="0">
    <w:multiLevelType w:val="hybridMultilevel"/>
    <w:lvl w:ilvl="0">
      <w:start w:val="4"/>
      <w:numFmt w:val="upperLetter"/>
      <w:lvlText w:val="%1."/>
      <w:lvlJc w:val="left"/>
      <w:pPr>
        <w:ind w:left="418" w:hanging="255"/>
        <w:jc w:val="right"/>
      </w:pPr>
      <w:rPr>
        <w:rFonts w:hint="default"/>
        <w:spacing w:val="0"/>
        <w:w w:val="97"/>
      </w:rPr>
    </w:lvl>
    <w:lvl w:ilvl="1">
      <w:start w:val="1"/>
      <w:numFmt w:val="upperRoman"/>
      <w:lvlText w:val="%2."/>
      <w:lvlJc w:val="left"/>
      <w:pPr>
        <w:ind w:left="2339" w:hanging="408"/>
        <w:jc w:val="left"/>
      </w:pPr>
      <w:rPr>
        <w:rFonts w:hint="default" w:ascii="Times New Roman" w:hAnsi="Times New Roman" w:eastAsia="Times New Roman" w:cs="Times New Roman"/>
        <w:color w:val="1C1F1C"/>
        <w:w w:val="109"/>
        <w:sz w:val="20"/>
        <w:szCs w:val="20"/>
      </w:rPr>
    </w:lvl>
    <w:lvl w:ilvl="2">
      <w:start w:val="0"/>
      <w:numFmt w:val="bullet"/>
      <w:lvlText w:val="•"/>
      <w:lvlJc w:val="left"/>
      <w:pPr>
        <w:ind w:left="2929" w:hanging="4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9" w:hanging="4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4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8" w:hanging="4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7" w:hanging="4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7" w:hanging="4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40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2"/>
      <w:ind w:left="1013" w:right="785"/>
      <w:outlineLvl w:val="1"/>
    </w:pPr>
    <w:rPr>
      <w:rFonts w:ascii="Arial" w:hAnsi="Arial" w:eastAsia="Arial" w:cs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672" w:right="1649"/>
      <w:jc w:val="center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339" w:hanging="36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2018-07-29T07:05:17Z</dcterms:created>
  <dcterms:modified xsi:type="dcterms:W3CDTF">2018-07-29T07:05:17Z</dcterms:modified>
</cp:coreProperties>
</file>